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1021"/>
        <w:gridCol w:w="737"/>
        <w:gridCol w:w="2949"/>
      </w:tblGrid>
      <w:tr w:rsidR="00A37E7E" w:rsidRPr="00DC3C24" w:rsidTr="00665831">
        <w:trPr>
          <w:cantSplit/>
        </w:trPr>
        <w:tc>
          <w:tcPr>
            <w:tcW w:w="6407" w:type="dxa"/>
            <w:gridSpan w:val="3"/>
            <w:tcBorders>
              <w:bottom w:val="nil"/>
              <w:right w:val="nil"/>
            </w:tcBorders>
            <w:shd w:val="pct10" w:color="auto" w:fill="auto"/>
          </w:tcPr>
          <w:p w:rsidR="00A37E7E" w:rsidRDefault="00A37E7E" w:rsidP="00DC3C24">
            <w:pPr>
              <w:pStyle w:val="berschrift1"/>
              <w:spacing w:before="0"/>
              <w:ind w:left="284"/>
            </w:pPr>
            <w:r>
              <w:t>Emissionserklä</w:t>
            </w:r>
            <w:r>
              <w:rPr>
                <w:bCs w:val="0"/>
              </w:rPr>
              <w:t>r</w:t>
            </w:r>
            <w:r>
              <w:t xml:space="preserve">ung </w:t>
            </w:r>
            <w:r>
              <w:br/>
            </w:r>
            <w:r>
              <w:rPr>
                <w:sz w:val="18"/>
              </w:rPr>
              <w:t>(gemäss Luftreinhalte-Verordnung, Art. 12)</w:t>
            </w:r>
          </w:p>
          <w:p w:rsidR="00A37E7E" w:rsidRDefault="00A37E7E" w:rsidP="007852DA">
            <w:pPr>
              <w:spacing w:before="40" w:after="40"/>
              <w:ind w:left="284" w:right="284"/>
              <w:rPr>
                <w:sz w:val="18"/>
              </w:rPr>
            </w:pPr>
            <w:r>
              <w:rPr>
                <w:sz w:val="18"/>
              </w:rPr>
              <w:t>Gestützt auf Art. 46 des Umweltschutzgesetzes (USG</w:t>
            </w:r>
            <w:proofErr w:type="gramStart"/>
            <w:r w:rsidR="00AA6F58">
              <w:rPr>
                <w:sz w:val="18"/>
              </w:rPr>
              <w:t>,”</w:t>
            </w:r>
            <w:proofErr w:type="gramEnd"/>
            <w:r>
              <w:rPr>
                <w:sz w:val="18"/>
              </w:rPr>
              <w:t>Jedermann ist ver</w:t>
            </w:r>
            <w:r>
              <w:rPr>
                <w:sz w:val="18"/>
              </w:rPr>
              <w:softHyphen/>
              <w:t>pflichtet, den Behörden die für den Vollzug erforderli</w:t>
            </w:r>
            <w:r>
              <w:rPr>
                <w:sz w:val="18"/>
              </w:rPr>
              <w:softHyphen/>
              <w:t>chen Aus</w:t>
            </w:r>
            <w:r>
              <w:rPr>
                <w:sz w:val="18"/>
              </w:rPr>
              <w:softHyphen/>
              <w:t>künfte zu ertei</w:t>
            </w:r>
            <w:r>
              <w:rPr>
                <w:sz w:val="18"/>
              </w:rPr>
              <w:softHyphen/>
              <w:t>len...”) ersuchen wir Sie, die gestellten Fragen wahr</w:t>
            </w:r>
            <w:r>
              <w:rPr>
                <w:sz w:val="18"/>
              </w:rPr>
              <w:softHyphen/>
              <w:t>heitsgetreu und vollständig zu beantworten. Die erhobenen Daten werden aus</w:t>
            </w:r>
            <w:r>
              <w:rPr>
                <w:sz w:val="18"/>
              </w:rPr>
              <w:softHyphen/>
              <w:t>schliesslich für den Vollzug der Luftreinhalte-Verordnung (LRV) ver</w:t>
            </w:r>
            <w:r w:rsidR="007852DA">
              <w:rPr>
                <w:sz w:val="18"/>
              </w:rPr>
              <w:softHyphen/>
            </w:r>
            <w:r>
              <w:rPr>
                <w:sz w:val="18"/>
              </w:rPr>
              <w:t>wendet und unterliegen ge</w:t>
            </w:r>
            <w:r>
              <w:rPr>
                <w:sz w:val="18"/>
              </w:rPr>
              <w:softHyphen/>
              <w:t>mäss Art. 47 USG der Schweige</w:t>
            </w:r>
            <w:r>
              <w:rPr>
                <w:sz w:val="18"/>
              </w:rPr>
              <w:softHyphen/>
              <w:t>pflicht.</w:t>
            </w:r>
          </w:p>
        </w:tc>
        <w:tc>
          <w:tcPr>
            <w:tcW w:w="294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708B3" w:rsidRPr="00DA1935" w:rsidRDefault="00A708B3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r w:rsidRPr="00DA1935">
              <w:t>Stadt Zürich</w:t>
            </w:r>
          </w:p>
          <w:p w:rsidR="00A708B3" w:rsidRPr="00DA1935" w:rsidRDefault="00A708B3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r w:rsidRPr="00DA1935">
              <w:t>Umwelt- und Gesundheits</w:t>
            </w:r>
            <w:r w:rsidR="00374AA9">
              <w:softHyphen/>
              <w:t>schutz</w:t>
            </w:r>
          </w:p>
          <w:p w:rsidR="00A708B3" w:rsidRDefault="00431508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bookmarkStart w:id="0" w:name="Abteilung"/>
            <w:bookmarkEnd w:id="0"/>
            <w:r>
              <w:t>Luftreinhaltung</w:t>
            </w:r>
          </w:p>
          <w:p w:rsidR="0001620E" w:rsidRDefault="0001620E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r>
              <w:t>Fachbereich Luftqualität</w:t>
            </w:r>
          </w:p>
          <w:p w:rsidR="00431508" w:rsidRPr="00DA1935" w:rsidRDefault="00595759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proofErr w:type="spellStart"/>
            <w:r>
              <w:t>Birmensdorferstrasse</w:t>
            </w:r>
            <w:proofErr w:type="spellEnd"/>
            <w:r>
              <w:t xml:space="preserve"> 83</w:t>
            </w:r>
          </w:p>
          <w:p w:rsidR="00A708B3" w:rsidRPr="00DA1935" w:rsidRDefault="00595759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</w:pPr>
            <w:r>
              <w:rPr>
                <w:lang w:val="de-CH"/>
              </w:rPr>
              <w:t xml:space="preserve">8003 </w:t>
            </w:r>
            <w:r w:rsidR="00581C8B">
              <w:t xml:space="preserve"> </w:t>
            </w:r>
            <w:r w:rsidR="00A708B3" w:rsidRPr="00DA1935">
              <w:t>Zürich</w:t>
            </w:r>
          </w:p>
          <w:p w:rsidR="00233D14" w:rsidRPr="00605367" w:rsidRDefault="00431508" w:rsidP="00431508">
            <w:pPr>
              <w:pStyle w:val="StadtZrichAdresse"/>
              <w:framePr w:w="0" w:hRule="auto" w:wrap="auto" w:vAnchor="margin" w:hAnchor="text" w:xAlign="left" w:yAlign="inline"/>
              <w:tabs>
                <w:tab w:val="left" w:pos="397"/>
                <w:tab w:val="left" w:pos="823"/>
              </w:tabs>
              <w:rPr>
                <w:lang w:val="de-CH"/>
              </w:rPr>
            </w:pPr>
            <w:r>
              <w:t>Tel.</w:t>
            </w:r>
            <w:r>
              <w:tab/>
              <w:t xml:space="preserve">044 </w:t>
            </w:r>
            <w:r w:rsidR="00233D14">
              <w:t xml:space="preserve">412 </w:t>
            </w:r>
            <w:r>
              <w:t>20 20</w:t>
            </w:r>
            <w:r w:rsidR="00233D14">
              <w:br/>
            </w:r>
            <w:r w:rsidR="00233D14" w:rsidRPr="00605367">
              <w:rPr>
                <w:lang w:val="de-CH"/>
              </w:rPr>
              <w:t xml:space="preserve">Fax </w:t>
            </w:r>
            <w:r w:rsidR="00233D14" w:rsidRPr="00605367">
              <w:rPr>
                <w:lang w:val="de-CH"/>
              </w:rPr>
              <w:tab/>
            </w:r>
            <w:r w:rsidR="00233D14" w:rsidRPr="006B58C3">
              <w:t>044</w:t>
            </w:r>
            <w:r>
              <w:t xml:space="preserve"> </w:t>
            </w:r>
            <w:r w:rsidR="00233D14" w:rsidRPr="006B58C3">
              <w:t>270 94 53</w:t>
            </w:r>
          </w:p>
          <w:p w:rsidR="00A708B3" w:rsidRPr="00A708B3" w:rsidRDefault="00A708B3" w:rsidP="00374AA9">
            <w:pPr>
              <w:pStyle w:val="StadtZrichAdresse"/>
              <w:framePr w:w="0" w:hRule="auto" w:wrap="auto" w:vAnchor="margin" w:hAnchor="text" w:xAlign="left" w:yAlign="inline"/>
              <w:spacing w:line="240" w:lineRule="auto"/>
              <w:rPr>
                <w:lang w:val="fr-FR"/>
              </w:rPr>
            </w:pPr>
            <w:r w:rsidRPr="00A708B3">
              <w:rPr>
                <w:lang w:val="fr-FR"/>
              </w:rPr>
              <w:t>ugz-umwelt@zuerich.ch</w:t>
            </w:r>
          </w:p>
          <w:p w:rsidR="00A37E7E" w:rsidRPr="00A708B3" w:rsidRDefault="00A708B3" w:rsidP="00374AA9">
            <w:pPr>
              <w:pStyle w:val="StadtZrichAdresse"/>
              <w:framePr w:w="0" w:hRule="auto" w:wrap="auto" w:vAnchor="margin" w:hAnchor="text" w:xAlign="left" w:yAlign="inline"/>
              <w:spacing w:after="60" w:line="240" w:lineRule="auto"/>
              <w:rPr>
                <w:lang w:val="fr-FR"/>
              </w:rPr>
            </w:pPr>
            <w:r w:rsidRPr="00A708B3">
              <w:rPr>
                <w:lang w:val="fr-FR"/>
              </w:rPr>
              <w:t>w</w:t>
            </w:r>
            <w:r w:rsidR="00431508">
              <w:rPr>
                <w:lang w:val="fr-FR"/>
              </w:rPr>
              <w:t>ww.stadt-zuerich.ch/</w:t>
            </w:r>
            <w:r>
              <w:rPr>
                <w:lang w:val="fr-FR"/>
              </w:rPr>
              <w:t>luft</w:t>
            </w:r>
          </w:p>
        </w:tc>
      </w:tr>
      <w:tr w:rsidR="00A37E7E">
        <w:tblPrEx>
          <w:tblBorders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E7E" w:rsidRDefault="003558A0">
            <w:pPr>
              <w:suppressAutoHyphens/>
              <w:spacing w:before="120" w:after="120"/>
              <w:ind w:left="284"/>
            </w:pPr>
            <w:r>
              <w:t xml:space="preserve">Firma: </w:t>
            </w:r>
          </w:p>
          <w:p w:rsidR="00A37E7E" w:rsidRDefault="00A37E7E">
            <w:pPr>
              <w:suppressAutoHyphens/>
              <w:spacing w:before="240" w:after="240"/>
              <w:ind w:left="284"/>
            </w:pPr>
          </w:p>
        </w:tc>
      </w:tr>
      <w:tr w:rsidR="00A37E7E">
        <w:tblPrEx>
          <w:tblBorders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E7E" w:rsidRDefault="00A37E7E">
            <w:pPr>
              <w:tabs>
                <w:tab w:val="left" w:pos="2694"/>
                <w:tab w:val="right" w:leader="dot" w:pos="5245"/>
              </w:tabs>
              <w:suppressAutoHyphens/>
              <w:spacing w:before="120" w:after="120"/>
              <w:ind w:left="284"/>
            </w:pPr>
            <w:r>
              <w:t>Ihr/e Sachbearbeiter/in:</w:t>
            </w:r>
            <w:r>
              <w:tab/>
            </w:r>
            <w:r>
              <w:tab/>
            </w:r>
            <w:r>
              <w:br/>
              <w:t>Tel. Direkt:</w:t>
            </w:r>
            <w:r>
              <w:tab/>
            </w:r>
            <w:r>
              <w:tab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E7E" w:rsidRDefault="00A37E7E">
            <w:pPr>
              <w:tabs>
                <w:tab w:val="left" w:pos="1134"/>
                <w:tab w:val="right" w:pos="3402"/>
              </w:tabs>
              <w:suppressAutoHyphens/>
              <w:spacing w:before="120" w:after="120"/>
            </w:pPr>
            <w:r>
              <w:t>Branche:</w:t>
            </w:r>
            <w:r>
              <w:tab/>
            </w:r>
          </w:p>
        </w:tc>
      </w:tr>
      <w:tr w:rsidR="00A37E7E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37E7E" w:rsidRDefault="00A37E7E">
            <w:pPr>
              <w:tabs>
                <w:tab w:val="left" w:pos="3402"/>
                <w:tab w:val="left" w:pos="4536"/>
              </w:tabs>
              <w:suppressAutoHyphens/>
              <w:spacing w:before="80" w:after="80"/>
              <w:ind w:left="284"/>
            </w:pPr>
            <w:r>
              <w:t>Anzahl Mitarbeiter/innen</w:t>
            </w:r>
            <w:r>
              <w:tab/>
              <w:t>Total:</w:t>
            </w:r>
            <w:r>
              <w:rPr>
                <w:b/>
                <w:bCs/>
              </w:rPr>
              <w:tab/>
              <w:t>..........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37E7E" w:rsidRDefault="00A37E7E">
            <w:pPr>
              <w:tabs>
                <w:tab w:val="left" w:pos="1843"/>
              </w:tabs>
              <w:suppressAutoHyphens/>
              <w:spacing w:before="80" w:after="80"/>
            </w:pPr>
            <w:r>
              <w:t>davon im Büro: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  <w:t>..........</w:t>
            </w:r>
          </w:p>
        </w:tc>
      </w:tr>
      <w:tr w:rsidR="00A37E7E">
        <w:tblPrEx>
          <w:tblBorders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E7E" w:rsidRDefault="00A37E7E">
            <w:pPr>
              <w:tabs>
                <w:tab w:val="left" w:pos="1418"/>
                <w:tab w:val="left" w:pos="2835"/>
                <w:tab w:val="right" w:leader="dot" w:pos="8931"/>
              </w:tabs>
              <w:ind w:left="284"/>
            </w:pPr>
            <w:r>
              <w:t>Haben Sie ein Umwelt-Management-System eingeführt?</w:t>
            </w:r>
            <w:r>
              <w:br/>
            </w:r>
            <w:r w:rsidR="00665831">
              <w:fldChar w:fldCharType="begin"/>
            </w:r>
            <w:r w:rsidR="00665831">
              <w:instrText>SYMBOL 113 \f "Wingdings"</w:instrText>
            </w:r>
            <w:r w:rsidR="00665831">
              <w:fldChar w:fldCharType="end"/>
            </w:r>
            <w:r>
              <w:t xml:space="preserve">  ja</w:t>
            </w:r>
            <w:r>
              <w:tab/>
            </w:r>
            <w:r w:rsidR="00665831">
              <w:fldChar w:fldCharType="begin"/>
            </w:r>
            <w:r w:rsidR="00665831">
              <w:instrText>SYMBOL 113 \f "Wingdings"</w:instrText>
            </w:r>
            <w:r w:rsidR="00665831">
              <w:fldChar w:fldCharType="end"/>
            </w:r>
            <w:r>
              <w:t xml:space="preserve">  nein</w:t>
            </w:r>
            <w:r>
              <w:tab/>
            </w:r>
            <w:r w:rsidR="00665831">
              <w:fldChar w:fldCharType="begin"/>
            </w:r>
            <w:r w:rsidR="00665831">
              <w:instrText>SYMBOL 113 \f "Wingdings"</w:instrText>
            </w:r>
            <w:r w:rsidR="00665831">
              <w:fldChar w:fldCharType="end"/>
            </w:r>
            <w:r>
              <w:t xml:space="preserve">  in Planung</w:t>
            </w:r>
            <w:r>
              <w:tab/>
            </w:r>
          </w:p>
        </w:tc>
      </w:tr>
      <w:tr w:rsidR="00A37E7E" w:rsidTr="00665831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4649" w:type="dxa"/>
          </w:tcPr>
          <w:p w:rsidR="00A37E7E" w:rsidRDefault="00A37E7E">
            <w:pPr>
              <w:pStyle w:val="berschrift2"/>
              <w:rPr>
                <w:sz w:val="28"/>
              </w:rPr>
            </w:pPr>
            <w:bookmarkStart w:id="1" w:name="_Ref372620168"/>
            <w:r>
              <w:t xml:space="preserve">Produktionsanlagen </w:t>
            </w:r>
            <w:r>
              <w:br/>
              <w:t xml:space="preserve">sowie deren </w:t>
            </w:r>
            <w:r>
              <w:tab/>
              <w:t>Anzahl:</w:t>
            </w:r>
            <w:bookmarkEnd w:id="1"/>
          </w:p>
        </w:tc>
        <w:tc>
          <w:tcPr>
            <w:tcW w:w="4707" w:type="dxa"/>
            <w:gridSpan w:val="3"/>
            <w:vAlign w:val="bottom"/>
          </w:tcPr>
          <w:p w:rsidR="00A37E7E" w:rsidRDefault="00A37E7E">
            <w:pPr>
              <w:pStyle w:val="berschrift2"/>
            </w:pPr>
            <w:bookmarkStart w:id="2" w:name="_Ref372620998"/>
            <w:r>
              <w:t>Stoffe und Stoffbilanz</w:t>
            </w:r>
            <w:r>
              <w:tab/>
              <w:t>kg/Jahr:</w:t>
            </w:r>
            <w:bookmarkEnd w:id="2"/>
          </w:p>
        </w:tc>
      </w:tr>
      <w:tr w:rsidR="00A37E7E" w:rsidTr="00665831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4649" w:type="dxa"/>
          </w:tcPr>
          <w:p w:rsidR="00A37E7E" w:rsidRDefault="00A37E7E" w:rsidP="003558A0">
            <w:pPr>
              <w:pStyle w:val="eck"/>
            </w:pPr>
            <w:r>
              <w:t>F</w:t>
            </w:r>
            <w:r w:rsidRPr="003558A0">
              <w:t>arbs</w:t>
            </w:r>
            <w:r>
              <w:t>pritz-, Lackieranlage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Tauchbad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Pulverbeschichtungsanlage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Misch-, Reaktionsbehälter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Brenn-, Trockenofen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Wärmebehandlungsofen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Metallschmelzanlage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Schweissanlage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Flammspritzanlage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Lötanlage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 w:rsidRPr="005253B3">
              <w:t>Reinigungs</w:t>
            </w:r>
            <w:r>
              <w:t>-/Entfettungsanlage</w:t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Sandstrahlanlage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Tankanlage für Lösemittel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 xml:space="preserve">Zerkleinerungsanlage, </w:t>
            </w:r>
            <w:r>
              <w:br/>
              <w:t>Mahlwerk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Kaschier-, Klebeanlage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Bogenoffsetdruckmaschine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Siebdruckmaschine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Tiefdruckanlage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andere:</w:t>
            </w:r>
            <w:r>
              <w:tab/>
            </w:r>
            <w:r>
              <w:tab/>
            </w:r>
            <w:r>
              <w:br/>
              <w:t>...........................................</w:t>
            </w:r>
            <w:r>
              <w:tab/>
            </w:r>
            <w:r>
              <w:tab/>
            </w:r>
            <w:r>
              <w:br/>
              <w:t>...........................................</w:t>
            </w:r>
            <w:r>
              <w:tab/>
            </w:r>
            <w:r>
              <w:tab/>
            </w:r>
            <w:r>
              <w:br/>
              <w:t>...........................................</w:t>
            </w:r>
            <w:r>
              <w:tab/>
            </w:r>
            <w:r>
              <w:tab/>
            </w:r>
          </w:p>
        </w:tc>
        <w:tc>
          <w:tcPr>
            <w:tcW w:w="4707" w:type="dxa"/>
            <w:gridSpan w:val="3"/>
          </w:tcPr>
          <w:p w:rsidR="00A37E7E" w:rsidRDefault="00A37E7E" w:rsidP="005253B3">
            <w:pPr>
              <w:pStyle w:val="eck"/>
            </w:pPr>
            <w:r>
              <w:t>chlorierte Lös</w:t>
            </w:r>
            <w:r w:rsidR="005253B3">
              <w:t xml:space="preserve">emittel (CKW, </w:t>
            </w:r>
            <w:r w:rsidR="005253B3">
              <w:br/>
              <w:t>Tetra</w:t>
            </w:r>
            <w:r w:rsidR="005253B3">
              <w:softHyphen/>
              <w:t>chlorethen</w:t>
            </w:r>
            <w:r>
              <w:t xml:space="preserve">, Trichlorethylen, </w:t>
            </w:r>
            <w:r w:rsidR="005253B3">
              <w:br/>
            </w:r>
            <w:r>
              <w:t>Methy</w:t>
            </w:r>
            <w:r>
              <w:softHyphen/>
              <w:t>len</w:t>
            </w:r>
            <w:r>
              <w:softHyphen/>
              <w:t>chlorid, usw.)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 xml:space="preserve">Ozonschicht-abbauende Stoffe </w:t>
            </w:r>
            <w:r w:rsidR="005253B3">
              <w:br/>
            </w:r>
            <w:r>
              <w:t xml:space="preserve">(FCKW, Freon, Genklene, </w:t>
            </w:r>
            <w:r w:rsidR="005253B3">
              <w:br/>
            </w:r>
            <w:r>
              <w:t xml:space="preserve">1.1.1-Trichlorethan, usw.) 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 xml:space="preserve">andere organische Löse- und </w:t>
            </w:r>
            <w:r>
              <w:br/>
              <w:t>Reinigungs</w:t>
            </w:r>
            <w:r>
              <w:softHyphen/>
              <w:t>mittel (Pinsel</w:t>
            </w:r>
            <w:r>
              <w:softHyphen/>
              <w:t xml:space="preserve">reiniger, Waschbenzin, usw.) 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Farben / Lacke (2K)</w:t>
            </w:r>
            <w:r>
              <w:tab/>
            </w:r>
            <w:r>
              <w:tab/>
            </w:r>
            <w:r>
              <w:br/>
              <w:t>VOC-Lösemittelanteil</w:t>
            </w:r>
            <w:r>
              <w:tab/>
            </w:r>
            <w:r>
              <w:tab/>
              <w:t>%</w:t>
            </w:r>
          </w:p>
          <w:p w:rsidR="00A37E7E" w:rsidRDefault="00A37E7E" w:rsidP="005253B3">
            <w:pPr>
              <w:pStyle w:val="eck"/>
            </w:pPr>
            <w:r>
              <w:t>Farben / Lacke (</w:t>
            </w:r>
            <w:r w:rsidR="00AA6F58">
              <w:t>Nitro-</w:t>
            </w:r>
            <w:r>
              <w:t>)</w:t>
            </w:r>
            <w:r>
              <w:tab/>
            </w:r>
            <w:r>
              <w:tab/>
            </w:r>
            <w:r>
              <w:br/>
              <w:t>VOC-Lösemittelanteil</w:t>
            </w:r>
            <w:r>
              <w:tab/>
            </w:r>
            <w:r>
              <w:tab/>
              <w:t>%</w:t>
            </w:r>
          </w:p>
          <w:p w:rsidR="00A37E7E" w:rsidRDefault="00A37E7E" w:rsidP="005253B3">
            <w:pPr>
              <w:pStyle w:val="eck"/>
            </w:pPr>
            <w:r>
              <w:t xml:space="preserve">Farben / Lacke (..................) </w:t>
            </w:r>
            <w:r>
              <w:tab/>
            </w:r>
            <w:r>
              <w:tab/>
            </w:r>
            <w:r>
              <w:br/>
              <w:t>VOC-Lösemittelanteil</w:t>
            </w:r>
            <w:r>
              <w:tab/>
            </w:r>
            <w:r>
              <w:tab/>
              <w:t>%</w:t>
            </w:r>
          </w:p>
          <w:p w:rsidR="00A37E7E" w:rsidRDefault="00A37E7E" w:rsidP="005253B3">
            <w:pPr>
              <w:pStyle w:val="eck"/>
            </w:pPr>
            <w:r>
              <w:t xml:space="preserve">Verdünner zu Farben und </w:t>
            </w:r>
            <w:r>
              <w:br/>
              <w:t>Lacken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 xml:space="preserve">Rückschubmenge </w:t>
            </w:r>
            <w:r w:rsidR="005253B3">
              <w:br/>
            </w:r>
            <w:r>
              <w:t xml:space="preserve">(verschmutzte Lösemittel) 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Imprägniermittel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Abbeizmittel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Kleber / Klebstoffe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</w:pPr>
            <w:r>
              <w:t>Zinkdraht</w:t>
            </w:r>
            <w:r>
              <w:tab/>
            </w:r>
            <w:r>
              <w:tab/>
            </w:r>
          </w:p>
          <w:p w:rsidR="00A37E7E" w:rsidRDefault="00A37E7E" w:rsidP="005253B3">
            <w:pPr>
              <w:pStyle w:val="eck"/>
              <w:rPr>
                <w:sz w:val="24"/>
              </w:rPr>
            </w:pPr>
            <w:r>
              <w:t>andere:</w:t>
            </w:r>
            <w:r>
              <w:tab/>
            </w:r>
            <w:r>
              <w:tab/>
            </w:r>
            <w:r>
              <w:br/>
              <w:t>...........................................</w:t>
            </w:r>
            <w:r>
              <w:tab/>
            </w:r>
            <w:r>
              <w:tab/>
            </w:r>
          </w:p>
        </w:tc>
      </w:tr>
      <w:tr w:rsidR="00A37E7E" w:rsidRPr="00F86597" w:rsidTr="00665831">
        <w:tblPrEx>
          <w:tblBorders>
            <w:bottom w:val="none" w:sz="0" w:space="0" w:color="auto"/>
            <w:right w:val="none" w:sz="0" w:space="0" w:color="auto"/>
          </w:tblBorders>
        </w:tblPrEx>
        <w:tc>
          <w:tcPr>
            <w:tcW w:w="4649" w:type="dxa"/>
          </w:tcPr>
          <w:p w:rsidR="00A37E7E" w:rsidRPr="00F86597" w:rsidRDefault="00A37E7E">
            <w:pPr>
              <w:spacing w:before="120"/>
              <w:rPr>
                <w:iCs/>
                <w:color w:val="7F7F7F" w:themeColor="text1" w:themeTint="80"/>
                <w:sz w:val="20"/>
              </w:rPr>
            </w:pPr>
          </w:p>
        </w:tc>
        <w:tc>
          <w:tcPr>
            <w:tcW w:w="4707" w:type="dxa"/>
            <w:gridSpan w:val="3"/>
          </w:tcPr>
          <w:p w:rsidR="00A37E7E" w:rsidRPr="00F86597" w:rsidRDefault="00A37E7E">
            <w:pPr>
              <w:tabs>
                <w:tab w:val="left" w:pos="3402"/>
              </w:tabs>
              <w:spacing w:before="120"/>
              <w:jc w:val="right"/>
              <w:rPr>
                <w:iCs/>
                <w:color w:val="7F7F7F" w:themeColor="text1" w:themeTint="80"/>
                <w:sz w:val="20"/>
              </w:rPr>
            </w:pPr>
            <w:r w:rsidRPr="00F86597">
              <w:rPr>
                <w:b/>
                <w:iCs/>
                <w:color w:val="7F7F7F" w:themeColor="text1" w:themeTint="80"/>
                <w:sz w:val="20"/>
              </w:rPr>
              <w:t>Bitte wenden!</w:t>
            </w:r>
          </w:p>
        </w:tc>
      </w:tr>
    </w:tbl>
    <w:p w:rsidR="00A37E7E" w:rsidRDefault="00A37E7E">
      <w:pPr>
        <w:sectPr w:rsidR="00A37E7E">
          <w:footerReference w:type="default" r:id="rId8"/>
          <w:headerReference w:type="first" r:id="rId9"/>
          <w:footerReference w:type="first" r:id="rId10"/>
          <w:pgSz w:w="11907" w:h="16840" w:code="9"/>
          <w:pgMar w:top="851" w:right="907" w:bottom="851" w:left="1701" w:header="567" w:footer="454" w:gutter="0"/>
          <w:cols w:space="720"/>
          <w:titlePg/>
        </w:sectPr>
      </w:pPr>
    </w:p>
    <w:tbl>
      <w:tblPr>
        <w:tblW w:w="1530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907"/>
        <w:gridCol w:w="1020"/>
        <w:gridCol w:w="2721"/>
        <w:gridCol w:w="680"/>
        <w:gridCol w:w="850"/>
        <w:gridCol w:w="680"/>
        <w:gridCol w:w="680"/>
        <w:gridCol w:w="567"/>
        <w:gridCol w:w="680"/>
        <w:gridCol w:w="680"/>
        <w:gridCol w:w="964"/>
        <w:gridCol w:w="1023"/>
      </w:tblGrid>
      <w:tr w:rsidR="00F869C2" w:rsidTr="00665831">
        <w:trPr>
          <w:cantSplit/>
          <w:trHeight w:val="480"/>
        </w:trPr>
        <w:tc>
          <w:tcPr>
            <w:tcW w:w="38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69C2" w:rsidRDefault="00F869C2">
            <w:pPr>
              <w:pStyle w:val="berschrift2"/>
              <w:rPr>
                <w:bCs w:val="0"/>
              </w:rPr>
            </w:pPr>
            <w:bookmarkStart w:id="3" w:name="_Ref372621175"/>
            <w:r>
              <w:rPr>
                <w:bCs w:val="0"/>
              </w:rPr>
              <w:lastRenderedPageBreak/>
              <w:t>Anlage(n)</w:t>
            </w:r>
            <w:bookmarkEnd w:id="3"/>
          </w:p>
        </w:tc>
        <w:tc>
          <w:tcPr>
            <w:tcW w:w="1145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869C2" w:rsidRPr="001B2BA1" w:rsidRDefault="00F869C2" w:rsidP="00AA6F58">
            <w:pPr>
              <w:rPr>
                <w:sz w:val="28"/>
              </w:rPr>
            </w:pPr>
            <w:r w:rsidRPr="00AA6F58">
              <w:rPr>
                <w:sz w:val="20"/>
              </w:rPr>
              <w:t xml:space="preserve">Bei verschiedenen Standorten, komplexen Systemen und/oder zahlreichen Anlagen </w:t>
            </w:r>
            <w:r w:rsidR="001B2BA1" w:rsidRPr="00AA6F58">
              <w:rPr>
                <w:sz w:val="20"/>
              </w:rPr>
              <w:t>(</w:t>
            </w:r>
            <w:r w:rsidR="00665831">
              <w:fldChar w:fldCharType="begin"/>
            </w:r>
            <w:r w:rsidR="00665831">
              <w:instrText xml:space="preserve"> REF _Ref372620168 \r \h  \* MERGEFORMAT </w:instrText>
            </w:r>
            <w:r w:rsidR="00665831">
              <w:fldChar w:fldCharType="separate"/>
            </w:r>
            <w:r w:rsidR="00DC3C24">
              <w:t>A</w:t>
            </w:r>
            <w:r w:rsidR="00665831">
              <w:fldChar w:fldCharType="end"/>
            </w:r>
            <w:r w:rsidRPr="00AA6F58">
              <w:rPr>
                <w:sz w:val="20"/>
              </w:rPr>
              <w:t xml:space="preserve">), </w:t>
            </w:r>
            <w:r w:rsidRPr="00AA6F58">
              <w:rPr>
                <w:sz w:val="20"/>
              </w:rPr>
              <w:br/>
              <w:t>Angaben bitte auf einem separaten Blatt ergänzen (</w:t>
            </w:r>
            <w:r w:rsidR="001B2BA1" w:rsidRPr="00AA6F58">
              <w:rPr>
                <w:sz w:val="20"/>
              </w:rPr>
              <w:t xml:space="preserve">1. Seite </w:t>
            </w:r>
            <w:r w:rsidRPr="00AA6F58">
              <w:rPr>
                <w:sz w:val="20"/>
              </w:rPr>
              <w:t>kopieren)</w:t>
            </w:r>
          </w:p>
        </w:tc>
      </w:tr>
      <w:tr w:rsidR="00665831" w:rsidTr="00665831">
        <w:trPr>
          <w:cantSplit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37E7E" w:rsidRDefault="00A37E7E" w:rsidP="00AA6F58">
            <w:pPr>
              <w:pStyle w:val="berschrift3"/>
            </w:pPr>
            <w:r>
              <w:t xml:space="preserve">Anlage und </w:t>
            </w:r>
            <w:r w:rsidR="001B2BA1">
              <w:t>eventuell</w:t>
            </w:r>
            <w:r>
              <w:br/>
              <w:t>abweichender Standort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Stk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Betriebs</w:t>
            </w:r>
            <w:r>
              <w:rPr>
                <w:sz w:val="16"/>
              </w:rPr>
              <w:softHyphen/>
              <w:t>dauer</w:t>
            </w:r>
          </w:p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Std./Jahr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Ver</w:t>
            </w:r>
            <w:r>
              <w:rPr>
                <w:sz w:val="16"/>
              </w:rPr>
              <w:softHyphen/>
              <w:t>brauch</w:t>
            </w:r>
          </w:p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kg/Jahr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 w:rsidP="00AA6F58">
            <w:pPr>
              <w:pStyle w:val="berschrift3"/>
            </w:pPr>
            <w:r>
              <w:t>Stoff</w:t>
            </w:r>
            <w:r w:rsidR="00B17A22" w:rsidRPr="00B17A22">
              <w:rPr>
                <w:szCs w:val="22"/>
              </w:rPr>
              <w:t>/e, -Bezeichnung</w:t>
            </w:r>
            <w:r w:rsidR="00B17A22" w:rsidRPr="00B17A22">
              <w:rPr>
                <w:szCs w:val="22"/>
              </w:rPr>
              <w:br/>
            </w:r>
            <w:r w:rsidR="00B17A22">
              <w:t>Zusammensetzung der Abluft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Abluft</w:t>
            </w:r>
            <w:r>
              <w:rPr>
                <w:sz w:val="16"/>
              </w:rPr>
              <w:softHyphen/>
              <w:t>führung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Abluft-reinigung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Höhe 1 (m)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Höhe 2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Dach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Abgase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Aus</w:t>
            </w:r>
            <w:r>
              <w:rPr>
                <w:sz w:val="16"/>
              </w:rPr>
              <w:softHyphen/>
              <w:t>stoss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Abluft-menge (m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/h)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bottom"/>
          </w:tcPr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Geschwin</w:t>
            </w:r>
            <w:r>
              <w:rPr>
                <w:sz w:val="16"/>
              </w:rPr>
              <w:softHyphen/>
              <w:t>digkeit</w:t>
            </w:r>
          </w:p>
          <w:p w:rsidR="00A37E7E" w:rsidRDefault="00A37E7E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(m/s)</w:t>
            </w:r>
          </w:p>
        </w:tc>
      </w:tr>
      <w:tr w:rsidR="00665831" w:rsidTr="00665831">
        <w:trPr>
          <w:cantSplit/>
        </w:trPr>
        <w:tc>
          <w:tcPr>
            <w:tcW w:w="328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37E7E" w:rsidRDefault="00A37E7E">
            <w:pPr>
              <w:rPr>
                <w:sz w:val="28"/>
              </w:rPr>
            </w:pPr>
          </w:p>
        </w:tc>
      </w:tr>
      <w:tr w:rsidR="00665831" w:rsidTr="00665831">
        <w:trPr>
          <w:cantSplit/>
        </w:trPr>
        <w:tc>
          <w:tcPr>
            <w:tcW w:w="328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A37E7E" w:rsidRDefault="00A37E7E">
            <w:pPr>
              <w:rPr>
                <w:sz w:val="28"/>
              </w:rPr>
            </w:pPr>
          </w:p>
        </w:tc>
      </w:tr>
      <w:tr w:rsidR="00665831" w:rsidTr="00665831">
        <w:trPr>
          <w:cantSplit/>
        </w:trPr>
        <w:tc>
          <w:tcPr>
            <w:tcW w:w="3288" w:type="dxa"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07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2721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964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808080"/>
            </w:tcBorders>
          </w:tcPr>
          <w:p w:rsidR="00A37E7E" w:rsidRDefault="00A37E7E">
            <w:pPr>
              <w:rPr>
                <w:sz w:val="28"/>
              </w:rPr>
            </w:pPr>
          </w:p>
        </w:tc>
        <w:tc>
          <w:tcPr>
            <w:tcW w:w="1020" w:type="dxa"/>
            <w:tcBorders>
              <w:top w:val="single" w:sz="6" w:space="0" w:color="808080"/>
              <w:left w:val="single" w:sz="6" w:space="0" w:color="808080"/>
              <w:bottom w:val="single" w:sz="6" w:space="0" w:color="auto"/>
              <w:right w:val="single" w:sz="6" w:space="0" w:color="auto"/>
            </w:tcBorders>
          </w:tcPr>
          <w:p w:rsidR="00A37E7E" w:rsidRDefault="00A37E7E">
            <w:pPr>
              <w:rPr>
                <w:sz w:val="28"/>
              </w:rPr>
            </w:pPr>
          </w:p>
        </w:tc>
      </w:tr>
    </w:tbl>
    <w:p w:rsidR="008E7A86" w:rsidRDefault="008E7A86" w:rsidP="00AA6F58">
      <w:pPr>
        <w:pStyle w:val="berschrift3"/>
      </w:pPr>
      <w:r>
        <w:t>Codierung für Anlagen: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1137"/>
        <w:gridCol w:w="3684"/>
        <w:gridCol w:w="4821"/>
      </w:tblGrid>
      <w:tr w:rsidR="008E7A86">
        <w:trPr>
          <w:trHeight w:val="2619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8E7A86" w:rsidRPr="006A0819" w:rsidRDefault="008E7A86" w:rsidP="00AA6F58">
            <w:pPr>
              <w:pStyle w:val="berschrift4"/>
            </w:pPr>
            <w:r w:rsidRPr="006A0819">
              <w:t>Abluftführung: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right="141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1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Abluft Prozess und Raumabluft gekoppelt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right="141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2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Abluft Prozess mit eigenem Lüftungsschacht nach aussen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right="141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3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Anlage ohne Prozessabluft, Betriebsraum mit Abluftanlage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right="141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4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Natürliche Entlüftung (Türen und Fenster)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A86" w:rsidRPr="006A0819" w:rsidRDefault="008E7A86" w:rsidP="00AA6F58">
            <w:pPr>
              <w:pStyle w:val="berschrift4"/>
            </w:pPr>
            <w:r w:rsidRPr="006A0819">
              <w:t>Abluftreinigung:</w:t>
            </w:r>
          </w:p>
          <w:p w:rsidR="008E7A86" w:rsidRPr="006A0819" w:rsidRDefault="006A0819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–</w:t>
            </w:r>
            <w:r w:rsidR="008E7A86" w:rsidRPr="006A0819">
              <w:rPr>
                <w:sz w:val="20"/>
              </w:rPr>
              <w:tab/>
            </w:r>
            <w:r w:rsidR="008E7A86" w:rsidRPr="006A0819">
              <w:rPr>
                <w:sz w:val="20"/>
              </w:rPr>
              <w:fldChar w:fldCharType="begin"/>
            </w:r>
            <w:r w:rsidR="008E7A86" w:rsidRPr="006A0819">
              <w:rPr>
                <w:sz w:val="20"/>
              </w:rPr>
              <w:instrText>SYMBOL 240 \f "Wingdings" \s 11</w:instrText>
            </w:r>
            <w:r w:rsidR="008E7A86" w:rsidRPr="006A0819">
              <w:rPr>
                <w:sz w:val="20"/>
              </w:rPr>
              <w:fldChar w:fldCharType="end"/>
            </w:r>
            <w:r w:rsidR="008E7A86" w:rsidRPr="006A0819">
              <w:rPr>
                <w:sz w:val="20"/>
              </w:rPr>
              <w:tab/>
              <w:t>Keine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A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Wäscher/Absorber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B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Gewebefilter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C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Aktivkohle-/Adsorptions-Filter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D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Zyklon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E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Lösemittelrückgewinnungsanlage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F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Nachverbrennung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G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Kondensation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HW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Biowäscher</w:t>
            </w:r>
          </w:p>
          <w:p w:rsidR="008E7A86" w:rsidRPr="006A0819" w:rsidRDefault="008E7A86" w:rsidP="006A0819">
            <w:pPr>
              <w:tabs>
                <w:tab w:val="left" w:pos="567"/>
              </w:tabs>
              <w:suppressAutoHyphens/>
              <w:spacing w:before="60" w:after="60"/>
              <w:ind w:left="1134" w:hanging="1134"/>
              <w:rPr>
                <w:sz w:val="20"/>
              </w:rPr>
            </w:pPr>
            <w:r w:rsidRPr="006A0819">
              <w:rPr>
                <w:b/>
                <w:sz w:val="20"/>
              </w:rPr>
              <w:t>HF</w:t>
            </w:r>
            <w:r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Pr="006A0819">
              <w:rPr>
                <w:sz w:val="20"/>
              </w:rPr>
              <w:tab/>
              <w:t>Biofilter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A0819" w:rsidRPr="006A0819" w:rsidRDefault="006A0819" w:rsidP="00AA6F58">
            <w:pPr>
              <w:pStyle w:val="berschrift4"/>
            </w:pPr>
          </w:p>
          <w:p w:rsidR="008E7A86" w:rsidRPr="006A0819" w:rsidRDefault="008E7A86" w:rsidP="006A0819">
            <w:pPr>
              <w:suppressAutoHyphens/>
              <w:spacing w:before="60" w:after="60"/>
              <w:ind w:left="1488" w:hanging="1488"/>
              <w:rPr>
                <w:sz w:val="20"/>
              </w:rPr>
            </w:pPr>
            <w:r w:rsidRPr="006A0819">
              <w:rPr>
                <w:b/>
                <w:sz w:val="20"/>
              </w:rPr>
              <w:t>Höhe 1:</w:t>
            </w:r>
            <w:r w:rsidRPr="006A0819">
              <w:rPr>
                <w:b/>
                <w:sz w:val="20"/>
              </w:rPr>
              <w:tab/>
            </w:r>
            <w:r w:rsidRPr="006A0819">
              <w:rPr>
                <w:sz w:val="20"/>
              </w:rPr>
              <w:t>Höhe Abluftaustritt über Grund</w:t>
            </w:r>
          </w:p>
          <w:p w:rsidR="008E7A86" w:rsidRPr="006A0819" w:rsidRDefault="008E7A86" w:rsidP="006A0819">
            <w:pPr>
              <w:suppressAutoHyphens/>
              <w:spacing w:before="60" w:after="60"/>
              <w:ind w:left="1488" w:hanging="1488"/>
              <w:rPr>
                <w:sz w:val="20"/>
              </w:rPr>
            </w:pPr>
            <w:r w:rsidRPr="006A0819">
              <w:rPr>
                <w:b/>
                <w:sz w:val="20"/>
              </w:rPr>
              <w:t>Höhe 2:</w:t>
            </w:r>
            <w:r w:rsidRPr="006A0819">
              <w:rPr>
                <w:b/>
                <w:sz w:val="20"/>
              </w:rPr>
              <w:tab/>
            </w:r>
            <w:r w:rsidRPr="006A0819">
              <w:rPr>
                <w:sz w:val="20"/>
              </w:rPr>
              <w:t>Über Gebäudeoberkante</w:t>
            </w:r>
          </w:p>
          <w:p w:rsidR="008E7A86" w:rsidRPr="00595759" w:rsidRDefault="008E7A86" w:rsidP="006A0819">
            <w:pPr>
              <w:tabs>
                <w:tab w:val="left" w:pos="1986"/>
                <w:tab w:val="left" w:pos="2553"/>
              </w:tabs>
              <w:suppressAutoHyphens/>
              <w:spacing w:before="60" w:after="60"/>
              <w:ind w:left="1488" w:hanging="1488"/>
              <w:rPr>
                <w:sz w:val="20"/>
                <w:lang w:val="en-US"/>
              </w:rPr>
            </w:pPr>
            <w:proofErr w:type="spellStart"/>
            <w:r w:rsidRPr="00595759">
              <w:rPr>
                <w:b/>
                <w:sz w:val="20"/>
                <w:lang w:val="en-US"/>
              </w:rPr>
              <w:t>Dach</w:t>
            </w:r>
            <w:proofErr w:type="spellEnd"/>
            <w:r w:rsidRPr="00595759">
              <w:rPr>
                <w:b/>
                <w:sz w:val="20"/>
                <w:lang w:val="en-US"/>
              </w:rPr>
              <w:t>:</w:t>
            </w:r>
            <w:r w:rsidRPr="00595759">
              <w:rPr>
                <w:b/>
                <w:sz w:val="20"/>
                <w:lang w:val="en-US"/>
              </w:rPr>
              <w:tab/>
              <w:t>F</w:t>
            </w:r>
            <w:r w:rsidR="00023959" w:rsidRPr="00595759">
              <w:rPr>
                <w:sz w:val="20"/>
                <w:lang w:val="en-US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595759">
              <w:rPr>
                <w:sz w:val="20"/>
                <w:lang w:val="en-US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="006A0819" w:rsidRPr="00595759">
              <w:rPr>
                <w:sz w:val="20"/>
                <w:lang w:val="en-US"/>
              </w:rPr>
              <w:tab/>
            </w:r>
            <w:proofErr w:type="spellStart"/>
            <w:r w:rsidR="006A0819" w:rsidRPr="00595759">
              <w:rPr>
                <w:sz w:val="20"/>
                <w:lang w:val="en-US"/>
              </w:rPr>
              <w:t>Flach</w:t>
            </w:r>
            <w:proofErr w:type="spellEnd"/>
            <w:r w:rsidR="00AA6F58" w:rsidRPr="00595759">
              <w:rPr>
                <w:sz w:val="20"/>
                <w:lang w:val="en-US"/>
              </w:rPr>
              <w:t>-</w:t>
            </w:r>
            <w:r w:rsidR="006A0819" w:rsidRPr="00595759">
              <w:rPr>
                <w:sz w:val="20"/>
                <w:lang w:val="en-US"/>
              </w:rPr>
              <w:br/>
            </w:r>
            <w:r w:rsidRPr="00595759">
              <w:rPr>
                <w:b/>
                <w:sz w:val="20"/>
                <w:lang w:val="en-US"/>
              </w:rPr>
              <w:t>G</w:t>
            </w:r>
            <w:r w:rsidR="006A0819" w:rsidRPr="00595759">
              <w:rPr>
                <w:sz w:val="20"/>
                <w:lang w:val="en-US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595759">
              <w:rPr>
                <w:sz w:val="20"/>
                <w:lang w:val="en-US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="006A0819" w:rsidRPr="00595759">
              <w:rPr>
                <w:sz w:val="20"/>
                <w:lang w:val="en-US"/>
              </w:rPr>
              <w:tab/>
            </w:r>
            <w:proofErr w:type="spellStart"/>
            <w:r w:rsidR="00023959" w:rsidRPr="00595759">
              <w:rPr>
                <w:sz w:val="20"/>
                <w:lang w:val="en-US"/>
              </w:rPr>
              <w:t>Gi</w:t>
            </w:r>
            <w:r w:rsidR="006A0819" w:rsidRPr="00595759">
              <w:rPr>
                <w:sz w:val="20"/>
                <w:lang w:val="en-US"/>
              </w:rPr>
              <w:t>ebel</w:t>
            </w:r>
            <w:proofErr w:type="spellEnd"/>
            <w:r w:rsidR="00AA6F58" w:rsidRPr="00595759">
              <w:rPr>
                <w:sz w:val="20"/>
                <w:lang w:val="en-US"/>
              </w:rPr>
              <w:t>-</w:t>
            </w:r>
            <w:r w:rsidR="00023959" w:rsidRPr="00595759">
              <w:rPr>
                <w:sz w:val="20"/>
                <w:lang w:val="en-US"/>
              </w:rPr>
              <w:br/>
            </w:r>
            <w:r w:rsidRPr="00595759">
              <w:rPr>
                <w:b/>
                <w:sz w:val="20"/>
                <w:lang w:val="en-US"/>
              </w:rPr>
              <w:t>S</w:t>
            </w:r>
            <w:r w:rsidR="00023959" w:rsidRPr="00595759">
              <w:rPr>
                <w:sz w:val="20"/>
                <w:lang w:val="en-US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595759">
              <w:rPr>
                <w:sz w:val="20"/>
                <w:lang w:val="en-US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="006A0819" w:rsidRPr="00595759">
              <w:rPr>
                <w:sz w:val="20"/>
                <w:lang w:val="en-US"/>
              </w:rPr>
              <w:tab/>
            </w:r>
            <w:r w:rsidRPr="00595759">
              <w:rPr>
                <w:sz w:val="20"/>
                <w:lang w:val="en-US"/>
              </w:rPr>
              <w:t>Shed</w:t>
            </w:r>
            <w:r w:rsidR="00AA6F58" w:rsidRPr="00595759">
              <w:rPr>
                <w:sz w:val="20"/>
                <w:lang w:val="en-US"/>
              </w:rPr>
              <w:t>-</w:t>
            </w:r>
          </w:p>
          <w:p w:rsidR="006A0819" w:rsidRPr="006A0819" w:rsidRDefault="006A0819" w:rsidP="00013E12">
            <w:pPr>
              <w:tabs>
                <w:tab w:val="left" w:pos="2978"/>
                <w:tab w:val="left" w:pos="34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Abgase</w:t>
            </w:r>
            <w:r w:rsidR="00013E1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="00013E12">
              <w:rPr>
                <w:sz w:val="20"/>
              </w:rPr>
              <w:t>Zusammenführung</w:t>
            </w:r>
            <w:r w:rsidR="00013E12">
              <w:rPr>
                <w:sz w:val="20"/>
              </w:rPr>
              <w:tab/>
            </w:r>
            <w:r w:rsidR="00013E12" w:rsidRPr="006A0819">
              <w:rPr>
                <w:sz w:val="20"/>
              </w:rPr>
              <w:fldChar w:fldCharType="begin"/>
            </w:r>
            <w:r w:rsidR="00013E12" w:rsidRPr="006A0819">
              <w:rPr>
                <w:sz w:val="20"/>
              </w:rPr>
              <w:instrText>SYMBOL 240 \f "Wingdings" \s 11</w:instrText>
            </w:r>
            <w:r w:rsidR="00013E12" w:rsidRPr="006A0819">
              <w:rPr>
                <w:sz w:val="20"/>
              </w:rPr>
              <w:fldChar w:fldCharType="end"/>
            </w:r>
            <w:r w:rsidR="00013E12" w:rsidRPr="006A0819">
              <w:rPr>
                <w:b/>
                <w:sz w:val="20"/>
              </w:rPr>
              <w:tab/>
              <w:t>Ja</w:t>
            </w:r>
            <w:r>
              <w:rPr>
                <w:sz w:val="20"/>
              </w:rPr>
              <w:br/>
            </w:r>
            <w:r w:rsidRPr="006A0819">
              <w:rPr>
                <w:sz w:val="20"/>
              </w:rPr>
              <w:t>mit Heizungs</w:t>
            </w:r>
            <w:r w:rsidRPr="006A0819">
              <w:rPr>
                <w:sz w:val="20"/>
              </w:rPr>
              <w:softHyphen/>
              <w:t>abgasen</w:t>
            </w:r>
            <w:r w:rsidR="00013E12">
              <w:rPr>
                <w:sz w:val="20"/>
              </w:rPr>
              <w:t>:</w:t>
            </w:r>
            <w:r w:rsidRPr="006A0819">
              <w:rPr>
                <w:sz w:val="20"/>
              </w:rPr>
              <w:tab/>
            </w:r>
            <w:r w:rsidR="00013E12" w:rsidRPr="006A0819">
              <w:rPr>
                <w:sz w:val="20"/>
              </w:rPr>
              <w:fldChar w:fldCharType="begin"/>
            </w:r>
            <w:r w:rsidR="00013E12" w:rsidRPr="006A0819">
              <w:rPr>
                <w:sz w:val="20"/>
              </w:rPr>
              <w:instrText>SYMBOL 240 \f "Wingdings" \s 11</w:instrText>
            </w:r>
            <w:r w:rsidR="00013E12" w:rsidRPr="006A0819">
              <w:rPr>
                <w:sz w:val="20"/>
              </w:rPr>
              <w:fldChar w:fldCharType="end"/>
            </w:r>
            <w:r w:rsidR="00013E12" w:rsidRPr="006A0819">
              <w:rPr>
                <w:sz w:val="20"/>
              </w:rPr>
              <w:tab/>
            </w:r>
            <w:r w:rsidRPr="006A0819">
              <w:rPr>
                <w:b/>
                <w:sz w:val="20"/>
              </w:rPr>
              <w:t>Nein</w:t>
            </w:r>
          </w:p>
          <w:p w:rsidR="008E7A86" w:rsidRPr="006A0819" w:rsidRDefault="008E7A86" w:rsidP="006A0819">
            <w:pPr>
              <w:tabs>
                <w:tab w:val="left" w:pos="1986"/>
                <w:tab w:val="left" w:pos="2553"/>
              </w:tabs>
              <w:suppressAutoHyphens/>
              <w:spacing w:before="60" w:after="60"/>
              <w:ind w:left="1488" w:hanging="1488"/>
              <w:rPr>
                <w:sz w:val="20"/>
              </w:rPr>
            </w:pPr>
            <w:r w:rsidRPr="006A0819">
              <w:rPr>
                <w:b/>
                <w:sz w:val="20"/>
              </w:rPr>
              <w:t>Ausstoss:</w:t>
            </w:r>
            <w:r w:rsidRPr="006A0819">
              <w:rPr>
                <w:b/>
                <w:sz w:val="20"/>
              </w:rPr>
              <w:tab/>
              <w:t>S</w:t>
            </w:r>
            <w:r w:rsidR="00023959"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="00023959" w:rsidRPr="006A0819">
              <w:rPr>
                <w:sz w:val="20"/>
              </w:rPr>
              <w:tab/>
              <w:t>Senkrecht,</w:t>
            </w:r>
            <w:r w:rsidR="00023959" w:rsidRPr="006A0819">
              <w:rPr>
                <w:sz w:val="20"/>
              </w:rPr>
              <w:br/>
            </w:r>
            <w:r w:rsidRPr="006A0819">
              <w:rPr>
                <w:b/>
                <w:sz w:val="20"/>
              </w:rPr>
              <w:t>W</w:t>
            </w:r>
            <w:r w:rsidR="00023959"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fldChar w:fldCharType="begin"/>
            </w:r>
            <w:r w:rsidRPr="006A0819">
              <w:rPr>
                <w:sz w:val="20"/>
              </w:rPr>
              <w:instrText>SYMBOL 240 \f "Wingdings" \s 11</w:instrText>
            </w:r>
            <w:r w:rsidRPr="006A0819">
              <w:rPr>
                <w:sz w:val="20"/>
              </w:rPr>
              <w:fldChar w:fldCharType="end"/>
            </w:r>
            <w:r w:rsidR="00023959" w:rsidRPr="006A0819">
              <w:rPr>
                <w:sz w:val="20"/>
              </w:rPr>
              <w:tab/>
            </w:r>
            <w:r w:rsidRPr="006A0819">
              <w:rPr>
                <w:sz w:val="20"/>
              </w:rPr>
              <w:t>Waagrecht</w:t>
            </w:r>
          </w:p>
        </w:tc>
        <w:bookmarkStart w:id="4" w:name="_GoBack"/>
        <w:bookmarkEnd w:id="4"/>
      </w:tr>
      <w:tr w:rsidR="00023959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959" w:rsidRDefault="00023959" w:rsidP="00AA6F58">
            <w:pPr>
              <w:pStyle w:val="berschrift3"/>
            </w:pPr>
            <w:r>
              <w:t>Bemerkungen:</w:t>
            </w:r>
          </w:p>
          <w:p w:rsidR="00023959" w:rsidRDefault="00023959" w:rsidP="00023959">
            <w:pPr>
              <w:tabs>
                <w:tab w:val="left" w:pos="567"/>
              </w:tabs>
              <w:suppressAutoHyphens/>
              <w:ind w:left="1134" w:hanging="1134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959" w:rsidRPr="00E16DC7" w:rsidRDefault="00023959" w:rsidP="00E16DC7">
            <w:pPr>
              <w:tabs>
                <w:tab w:val="left" w:pos="5161"/>
                <w:tab w:val="left" w:pos="10206"/>
              </w:tabs>
              <w:suppressAutoHyphens/>
              <w:spacing w:before="360" w:line="240" w:lineRule="atLeast"/>
              <w:rPr>
                <w:sz w:val="20"/>
              </w:rPr>
            </w:pPr>
            <w:r w:rsidRPr="00E16DC7">
              <w:rPr>
                <w:sz w:val="20"/>
              </w:rPr>
              <w:t>Wir bestätigen die Richtigkeit und</w:t>
            </w:r>
            <w:r w:rsidRPr="00E16DC7">
              <w:rPr>
                <w:sz w:val="20"/>
              </w:rPr>
              <w:tab/>
              <w:t>(Stempel) / Unterschrift:</w:t>
            </w:r>
            <w:r w:rsidR="00E16DC7">
              <w:rPr>
                <w:sz w:val="20"/>
              </w:rPr>
              <w:br/>
            </w:r>
            <w:r w:rsidRPr="00E16DC7">
              <w:rPr>
                <w:sz w:val="20"/>
              </w:rPr>
              <w:t>Vollständigkeit aller Angaben.</w:t>
            </w:r>
          </w:p>
          <w:p w:rsidR="00023959" w:rsidRPr="00E16DC7" w:rsidRDefault="00023959" w:rsidP="00023959">
            <w:pPr>
              <w:tabs>
                <w:tab w:val="left" w:pos="4536"/>
                <w:tab w:val="left" w:pos="10206"/>
              </w:tabs>
              <w:suppressAutoHyphens/>
              <w:spacing w:line="240" w:lineRule="atLeast"/>
              <w:rPr>
                <w:sz w:val="20"/>
              </w:rPr>
            </w:pPr>
          </w:p>
          <w:p w:rsidR="00023959" w:rsidRPr="00E16DC7" w:rsidRDefault="00023959" w:rsidP="00E16DC7">
            <w:pPr>
              <w:tabs>
                <w:tab w:val="left" w:pos="1134"/>
                <w:tab w:val="left" w:leader="dot" w:pos="4536"/>
                <w:tab w:val="left" w:pos="5103"/>
                <w:tab w:val="left" w:leader="dot" w:pos="8151"/>
              </w:tabs>
              <w:suppressAutoHyphens/>
              <w:rPr>
                <w:sz w:val="20"/>
              </w:rPr>
            </w:pPr>
            <w:r w:rsidRPr="00E16DC7">
              <w:rPr>
                <w:sz w:val="20"/>
              </w:rPr>
              <w:t>Ort:</w:t>
            </w:r>
            <w:r w:rsidRPr="00E16DC7">
              <w:rPr>
                <w:sz w:val="20"/>
              </w:rPr>
              <w:tab/>
            </w:r>
            <w:r w:rsidRPr="00E16DC7">
              <w:rPr>
                <w:sz w:val="20"/>
              </w:rPr>
              <w:tab/>
            </w:r>
            <w:r w:rsidRPr="00E16DC7">
              <w:rPr>
                <w:sz w:val="20"/>
              </w:rPr>
              <w:br/>
            </w:r>
            <w:r w:rsidRPr="00E16DC7">
              <w:rPr>
                <w:sz w:val="20"/>
              </w:rPr>
              <w:br/>
              <w:t>Datum:</w:t>
            </w:r>
            <w:r w:rsidRPr="00E16DC7">
              <w:rPr>
                <w:sz w:val="20"/>
              </w:rPr>
              <w:tab/>
            </w:r>
            <w:r w:rsidRPr="00E16DC7">
              <w:rPr>
                <w:sz w:val="20"/>
              </w:rPr>
              <w:tab/>
            </w:r>
            <w:r w:rsidRPr="00E16DC7">
              <w:rPr>
                <w:sz w:val="20"/>
              </w:rPr>
              <w:tab/>
            </w:r>
            <w:r w:rsidRPr="00E16DC7">
              <w:rPr>
                <w:sz w:val="20"/>
              </w:rPr>
              <w:tab/>
            </w:r>
          </w:p>
        </w:tc>
      </w:tr>
    </w:tbl>
    <w:p w:rsidR="00A37E7E" w:rsidRPr="000616A9" w:rsidRDefault="00A37E7E">
      <w:pPr>
        <w:pStyle w:val="Fuzeile"/>
        <w:tabs>
          <w:tab w:val="clear" w:pos="4536"/>
          <w:tab w:val="clear" w:pos="9072"/>
        </w:tabs>
        <w:rPr>
          <w:sz w:val="12"/>
        </w:rPr>
      </w:pPr>
    </w:p>
    <w:p w:rsidR="00B17A22" w:rsidRPr="000616A9" w:rsidRDefault="00B17A22">
      <w:pPr>
        <w:pStyle w:val="Fuzeile"/>
        <w:tabs>
          <w:tab w:val="clear" w:pos="4536"/>
          <w:tab w:val="clear" w:pos="9072"/>
        </w:tabs>
        <w:rPr>
          <w:sz w:val="12"/>
        </w:rPr>
        <w:sectPr w:rsidR="00B17A22" w:rsidRPr="000616A9" w:rsidSect="00A37E7E">
          <w:pgSz w:w="16840" w:h="11907" w:orient="landscape" w:code="9"/>
          <w:pgMar w:top="567" w:right="851" w:bottom="709" w:left="1021" w:header="720" w:footer="567" w:gutter="0"/>
          <w:cols w:space="720"/>
        </w:sectPr>
      </w:pPr>
    </w:p>
    <w:p w:rsidR="00A37E7E" w:rsidRDefault="00A37E7E" w:rsidP="000616A9">
      <w:pPr>
        <w:pStyle w:val="berschrift2"/>
      </w:pPr>
      <w:bookmarkStart w:id="5" w:name="OLE_LINK1"/>
      <w:r>
        <w:lastRenderedPageBreak/>
        <w:t xml:space="preserve">Erläuterungen zur </w:t>
      </w:r>
      <w:r w:rsidRPr="000616A9">
        <w:t>Emissionserklärung</w:t>
      </w:r>
      <w:bookmarkEnd w:id="5"/>
    </w:p>
    <w:p w:rsidR="00A37E7E" w:rsidRPr="00F86597" w:rsidRDefault="00A37E7E" w:rsidP="00AA6F58">
      <w:pPr>
        <w:pStyle w:val="berschrift3"/>
      </w:pPr>
      <w:r w:rsidRPr="00F86597">
        <w:t>Allgemeines</w:t>
      </w:r>
    </w:p>
    <w:p w:rsidR="009439A3" w:rsidRDefault="00A37E7E" w:rsidP="000B33C7">
      <w:pPr>
        <w:pStyle w:val="text1"/>
      </w:pPr>
      <w:r>
        <w:t xml:space="preserve">Diese Emissionserklärung ist </w:t>
      </w:r>
      <w:r w:rsidR="009439A3">
        <w:t>für</w:t>
      </w:r>
      <w:r>
        <w:t xml:space="preserve"> industrielle und gewerbliche Anlagen</w:t>
      </w:r>
      <w:r w:rsidR="009439A3">
        <w:t>.</w:t>
      </w:r>
      <w:r>
        <w:t xml:space="preserve"> </w:t>
      </w:r>
      <w:r w:rsidR="009439A3">
        <w:t>Sie muss ebenfalls ausgefüllt werden für Feuerungs</w:t>
      </w:r>
      <w:r w:rsidR="009439A3">
        <w:softHyphen/>
        <w:t>anlagen, bei welchen das Produktionsgut in direktem Kontakt mit der Flamme steht</w:t>
      </w:r>
      <w:r>
        <w:t xml:space="preserve">. </w:t>
      </w:r>
      <w:r w:rsidR="009439A3">
        <w:t>Reine Energieerzeugungsanlagen benötigen ein anderes Formular</w:t>
      </w:r>
      <w:r>
        <w:t xml:space="preserve">. </w:t>
      </w:r>
    </w:p>
    <w:p w:rsidR="00A37E7E" w:rsidRDefault="009439A3" w:rsidP="000B33C7">
      <w:pPr>
        <w:pStyle w:val="text1"/>
      </w:pPr>
      <w:r>
        <w:t>Bei</w:t>
      </w:r>
      <w:r w:rsidR="00A37E7E">
        <w:t xml:space="preserve"> bestehende</w:t>
      </w:r>
      <w:r>
        <w:t>n</w:t>
      </w:r>
      <w:r w:rsidR="00A37E7E">
        <w:t xml:space="preserve"> Anlagen bitte die Betriebsdaten auf</w:t>
      </w:r>
      <w:r w:rsidR="00A37E7E">
        <w:softHyphen/>
        <w:t>führen</w:t>
      </w:r>
      <w:r>
        <w:t>. F</w:t>
      </w:r>
      <w:r w:rsidR="00A37E7E">
        <w:t xml:space="preserve">ür geplante Anlagen </w:t>
      </w:r>
      <w:r>
        <w:t xml:space="preserve">bitte </w:t>
      </w:r>
      <w:r w:rsidR="00A37E7E">
        <w:t>die Projektdaten angeben und den Projektverfasser benennen.</w:t>
      </w:r>
      <w:r>
        <w:t xml:space="preserve"> </w:t>
      </w:r>
    </w:p>
    <w:p w:rsidR="00A37E7E" w:rsidRDefault="00A37E7E" w:rsidP="000B33C7">
      <w:pPr>
        <w:pStyle w:val="text1"/>
      </w:pPr>
      <w:r>
        <w:t>Falls Sie im Besitze von Messresultaten sind, welche die Emissionen Ihres Betriebes verifizieren, legen Sie diese bitte bei.</w:t>
      </w:r>
    </w:p>
    <w:p w:rsidR="00A37E7E" w:rsidRDefault="00A37E7E" w:rsidP="000B33C7">
      <w:pPr>
        <w:pStyle w:val="text1"/>
      </w:pPr>
      <w:r>
        <w:t xml:space="preserve">Eine Kopie der ausgefüllten Emissionserklärung </w:t>
      </w:r>
      <w:r w:rsidR="00B82634">
        <w:t>legen Sie bitte zu Ihren Akten.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103"/>
      </w:tblGrid>
      <w:tr w:rsidR="00AA6F58" w:rsidTr="00AA6F58">
        <w:tc>
          <w:tcPr>
            <w:tcW w:w="1985" w:type="dxa"/>
          </w:tcPr>
          <w:p w:rsidR="00AA6F58" w:rsidRPr="000B33C7" w:rsidRDefault="00AA6F58" w:rsidP="00AA6F58">
            <w:pPr>
              <w:pStyle w:val="berschrift3"/>
            </w:pPr>
            <w:r w:rsidRPr="00AA6F58">
              <w:t>Erste</w:t>
            </w:r>
            <w:r>
              <w:t xml:space="preserve"> Seite</w:t>
            </w:r>
          </w:p>
        </w:tc>
        <w:tc>
          <w:tcPr>
            <w:tcW w:w="7938" w:type="dxa"/>
            <w:gridSpan w:val="2"/>
            <w:vAlign w:val="bottom"/>
          </w:tcPr>
          <w:p w:rsidR="00AA6F58" w:rsidRDefault="00AA6F58" w:rsidP="00AA6F58">
            <w:pPr>
              <w:pStyle w:val="text1"/>
            </w:pPr>
          </w:p>
        </w:tc>
      </w:tr>
      <w:tr w:rsidR="00A37E7E">
        <w:tc>
          <w:tcPr>
            <w:tcW w:w="1985" w:type="dxa"/>
          </w:tcPr>
          <w:p w:rsidR="00A37E7E" w:rsidRPr="00F86597" w:rsidRDefault="00A37E7E" w:rsidP="00AA6F58">
            <w:pPr>
              <w:pStyle w:val="berschrift4"/>
            </w:pPr>
            <w:r w:rsidRPr="00F86597">
              <w:t>Branche: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Wirtschaftszweig: Ist der Betrieb in mehreren Branchen einzureihen, alle zutreffenden Branchen angeben.</w:t>
            </w:r>
          </w:p>
        </w:tc>
      </w:tr>
      <w:tr w:rsidR="00A37E7E">
        <w:tc>
          <w:tcPr>
            <w:tcW w:w="1985" w:type="dxa"/>
          </w:tcPr>
          <w:p w:rsidR="00A37E7E" w:rsidRPr="00F86597" w:rsidRDefault="00A37E7E" w:rsidP="00AA6F58">
            <w:pPr>
              <w:pStyle w:val="berschrift4"/>
            </w:pPr>
            <w:r w:rsidRPr="00F86597">
              <w:t>Produktions</w:t>
            </w:r>
            <w:r w:rsidRPr="00F86597">
              <w:softHyphen/>
              <w:t>anlagen: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Alle Anlagen, die Luftverunreinigungen erzeugen, aufführen. Bei mehreren gleichen Anlagen deren Anzahl angeben.</w:t>
            </w:r>
          </w:p>
        </w:tc>
      </w:tr>
      <w:tr w:rsidR="00A37E7E">
        <w:tc>
          <w:tcPr>
            <w:tcW w:w="1985" w:type="dxa"/>
          </w:tcPr>
          <w:p w:rsidR="00A37E7E" w:rsidRPr="00F86597" w:rsidRDefault="00A37E7E" w:rsidP="00AA6F58">
            <w:pPr>
              <w:pStyle w:val="berschrift4"/>
            </w:pPr>
            <w:r w:rsidRPr="00F86597">
              <w:t>Stoffe und Stoffbilanz: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Die verwendeten Stoffe und deren Jahresverbrauch angeben.</w:t>
            </w:r>
          </w:p>
        </w:tc>
      </w:tr>
      <w:tr w:rsidR="00A37E7E">
        <w:tc>
          <w:tcPr>
            <w:tcW w:w="1985" w:type="dxa"/>
          </w:tcPr>
          <w:p w:rsidR="00A37E7E" w:rsidRPr="00F86597" w:rsidRDefault="00A37E7E" w:rsidP="00AA6F58">
            <w:pPr>
              <w:pStyle w:val="berschrift4"/>
            </w:pPr>
            <w:r w:rsidRPr="000B33C7">
              <w:t>Beilagen</w:t>
            </w:r>
            <w:r w:rsidRPr="00F86597">
              <w:t>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13E12">
            <w:pPr>
              <w:pStyle w:val="text1"/>
            </w:pPr>
            <w:r>
              <w:t xml:space="preserve">Zu </w:t>
            </w:r>
            <w:r w:rsidRPr="000B33C7">
              <w:t>den</w:t>
            </w:r>
            <w:r>
              <w:t xml:space="preserve"> </w:t>
            </w:r>
            <w:r w:rsidRPr="00013E12">
              <w:t xml:space="preserve">unter </w:t>
            </w:r>
            <w:r w:rsidRPr="00013E12">
              <w:rPr>
                <w:bCs/>
              </w:rPr>
              <w:t>(</w:t>
            </w:r>
            <w:r w:rsidR="00665831">
              <w:fldChar w:fldCharType="begin"/>
            </w:r>
            <w:r w:rsidR="00665831">
              <w:instrText xml:space="preserve"> REF _Ref372620998 \r \h  \* MERGEFORMAT </w:instrText>
            </w:r>
            <w:r w:rsidR="00665831">
              <w:fldChar w:fldCharType="separate"/>
            </w:r>
            <w:r w:rsidR="00DC3C24">
              <w:t>B</w:t>
            </w:r>
            <w:r w:rsidR="00665831">
              <w:fldChar w:fldCharType="end"/>
            </w:r>
            <w:r w:rsidRPr="00013E12">
              <w:rPr>
                <w:bCs/>
              </w:rPr>
              <w:t>)</w:t>
            </w:r>
            <w:r w:rsidRPr="00013E12">
              <w:t xml:space="preserve"> wie</w:t>
            </w:r>
            <w:r>
              <w:t xml:space="preserve"> auch zu den in den Anlagenblättern aufgeführten Stoffen, deren Zusammensetzung nicht eindeutig aus dem Namen hervorgeht, die zugehö</w:t>
            </w:r>
            <w:r>
              <w:softHyphen/>
              <w:t>rigen Datenblätter (beim Lieferanten erhältlich) beilegen. Weitere Dokumen</w:t>
            </w:r>
            <w:r>
              <w:softHyphen/>
              <w:t>tationen, die zur lufthygienischen Beurteilung dienen, bitte ebenfalls beilegen.</w:t>
            </w:r>
          </w:p>
        </w:tc>
      </w:tr>
      <w:tr w:rsidR="00AA6F58">
        <w:tc>
          <w:tcPr>
            <w:tcW w:w="1985" w:type="dxa"/>
          </w:tcPr>
          <w:p w:rsidR="00AA6F58" w:rsidRPr="000B33C7" w:rsidRDefault="00AA6F58" w:rsidP="00AA6F58">
            <w:pPr>
              <w:pStyle w:val="berschrift3"/>
            </w:pPr>
            <w:r>
              <w:t>Zweite Seite</w:t>
            </w:r>
          </w:p>
        </w:tc>
        <w:tc>
          <w:tcPr>
            <w:tcW w:w="7938" w:type="dxa"/>
            <w:gridSpan w:val="2"/>
            <w:vAlign w:val="bottom"/>
          </w:tcPr>
          <w:p w:rsidR="00AA6F58" w:rsidRDefault="00AA6F58" w:rsidP="00013E12">
            <w:pPr>
              <w:pStyle w:val="text1"/>
            </w:pPr>
          </w:p>
        </w:tc>
      </w:tr>
      <w:tr w:rsidR="00A37E7E">
        <w:tc>
          <w:tcPr>
            <w:tcW w:w="1985" w:type="dxa"/>
          </w:tcPr>
          <w:p w:rsidR="00A37E7E" w:rsidRDefault="00A37E7E" w:rsidP="00AA6F58">
            <w:pPr>
              <w:pStyle w:val="berschrift4"/>
            </w:pPr>
            <w:r>
              <w:t>Anlagen: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13E1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Leeres Formular bei Bedarf zuerst kopieren.</w:t>
            </w:r>
            <w:r>
              <w:rPr>
                <w:sz w:val="20"/>
              </w:rPr>
              <w:t xml:space="preserve"> Anschliessend jede auf der ersten Seite unter</w:t>
            </w:r>
            <w:r w:rsidRPr="00013E12">
              <w:rPr>
                <w:sz w:val="20"/>
              </w:rPr>
              <w:t xml:space="preserve"> </w:t>
            </w:r>
            <w:r w:rsidRPr="00013E12">
              <w:rPr>
                <w:bCs/>
                <w:sz w:val="20"/>
              </w:rPr>
              <w:t>(</w:t>
            </w:r>
            <w:r w:rsidR="00665831">
              <w:fldChar w:fldCharType="begin"/>
            </w:r>
            <w:r w:rsidR="00665831">
              <w:instrText xml:space="preserve"> REF _Ref372620168 \r \h  \* MERGEFORMAT </w:instrText>
            </w:r>
            <w:r w:rsidR="00665831">
              <w:fldChar w:fldCharType="separate"/>
            </w:r>
            <w:r w:rsidR="00DC3C24">
              <w:t>A</w:t>
            </w:r>
            <w:r w:rsidR="00665831">
              <w:fldChar w:fldCharType="end"/>
            </w:r>
            <w:r w:rsidRPr="00013E12">
              <w:rPr>
                <w:bCs/>
                <w:sz w:val="20"/>
              </w:rPr>
              <w:t>)</w:t>
            </w:r>
            <w:r w:rsidRPr="00013E12">
              <w:rPr>
                <w:sz w:val="20"/>
              </w:rPr>
              <w:t xml:space="preserve"> </w:t>
            </w:r>
            <w:r>
              <w:rPr>
                <w:sz w:val="20"/>
              </w:rPr>
              <w:t>aufgeführte Anlage auf de</w:t>
            </w:r>
            <w:r w:rsidR="00013E12">
              <w:rPr>
                <w:sz w:val="20"/>
              </w:rPr>
              <w:t xml:space="preserve">r 2. Seite bei </w:t>
            </w:r>
            <w:r w:rsidR="00665831">
              <w:fldChar w:fldCharType="begin"/>
            </w:r>
            <w:r w:rsidR="00665831">
              <w:instrText xml:space="preserve"> REF _Ref372621175 \h  \* MERGEFORMAT </w:instrText>
            </w:r>
            <w:r w:rsidR="00665831">
              <w:fldChar w:fldCharType="separate"/>
            </w:r>
            <w:r w:rsidR="00DC3C24" w:rsidRPr="00DC3C24">
              <w:rPr>
                <w:bCs/>
                <w:sz w:val="20"/>
              </w:rPr>
              <w:t>Anlage(n)</w:t>
            </w:r>
            <w:r w:rsidR="00665831">
              <w:fldChar w:fldCharType="end"/>
            </w:r>
            <w:r w:rsidR="00013E12" w:rsidRPr="00013E12">
              <w:rPr>
                <w:sz w:val="18"/>
              </w:rPr>
              <w:t>)</w:t>
            </w:r>
            <w:r>
              <w:rPr>
                <w:sz w:val="20"/>
              </w:rPr>
              <w:t xml:space="preserve"> </w:t>
            </w:r>
            <w:r w:rsidR="00013E12">
              <w:rPr>
                <w:sz w:val="20"/>
              </w:rPr>
              <w:t>(</w:t>
            </w:r>
            <w:r w:rsidR="00665831">
              <w:fldChar w:fldCharType="begin"/>
            </w:r>
            <w:r w:rsidR="00665831">
              <w:instrText xml:space="preserve"> REF _Ref372621175 \w \h  \* MERGEFORMAT </w:instrText>
            </w:r>
            <w:r w:rsidR="00665831">
              <w:fldChar w:fldCharType="separate"/>
            </w:r>
            <w:r w:rsidR="00DC3C24">
              <w:t>C</w:t>
            </w:r>
            <w:r w:rsidR="00665831">
              <w:fldChar w:fldCharType="end"/>
            </w:r>
            <w:r w:rsidR="00013E12">
              <w:rPr>
                <w:sz w:val="20"/>
              </w:rPr>
              <w:t xml:space="preserve">) </w:t>
            </w:r>
            <w:r>
              <w:rPr>
                <w:sz w:val="20"/>
              </w:rPr>
              <w:t>auflisten.</w:t>
            </w:r>
          </w:p>
        </w:tc>
      </w:tr>
      <w:tr w:rsidR="00A37E7E">
        <w:tc>
          <w:tcPr>
            <w:tcW w:w="1985" w:type="dxa"/>
          </w:tcPr>
          <w:p w:rsidR="00A37E7E" w:rsidRDefault="00A37E7E" w:rsidP="00AA6F58">
            <w:pPr>
              <w:pStyle w:val="berschrift4"/>
            </w:pPr>
            <w:r>
              <w:t>Standort/Gebäude</w:t>
            </w:r>
            <w:r>
              <w:softHyphen/>
              <w:t>ver</w:t>
            </w:r>
            <w:r>
              <w:softHyphen/>
              <w:t>sicherungs</w:t>
            </w:r>
            <w:r>
              <w:softHyphen/>
              <w:t>nummer: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Standort der genannten Anlagen (z.B. Montagehalle Gebäude C41/Gebäudeversicherungsnummer)</w:t>
            </w:r>
          </w:p>
        </w:tc>
      </w:tr>
      <w:tr w:rsidR="00A37E7E">
        <w:tc>
          <w:tcPr>
            <w:tcW w:w="1985" w:type="dxa"/>
          </w:tcPr>
          <w:p w:rsidR="00A37E7E" w:rsidRDefault="00A37E7E" w:rsidP="00AA6F58">
            <w:pPr>
              <w:pStyle w:val="berschrift4"/>
            </w:pPr>
            <w:r>
              <w:t>Betriebsdauer: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Summe der Betriebsdauer einer Anlagengruppe.</w:t>
            </w:r>
          </w:p>
        </w:tc>
      </w:tr>
      <w:tr w:rsidR="00A37E7E">
        <w:tc>
          <w:tcPr>
            <w:tcW w:w="1985" w:type="dxa"/>
          </w:tcPr>
          <w:p w:rsidR="00A37E7E" w:rsidRDefault="00A37E7E" w:rsidP="00AA6F58">
            <w:pPr>
              <w:pStyle w:val="berschrift4"/>
            </w:pPr>
            <w:r>
              <w:t>Verbrauch: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13E12">
            <w:pPr>
              <w:pStyle w:val="text1"/>
            </w:pPr>
            <w:r>
              <w:t>Durchschnittlicher Verbrauch (bzw. Stoffumsatz) an emittierenden Stoffen einer Anlagengruppe bei Volllast (nur tatsächlich verbrauchte Mengen ange</w:t>
            </w:r>
            <w:r>
              <w:softHyphen/>
              <w:t xml:space="preserve">ben). Rückschubmengen beachten! Der Bezug </w:t>
            </w:r>
            <w:r w:rsidRPr="00013E12">
              <w:t xml:space="preserve">zu </w:t>
            </w:r>
            <w:r w:rsidRPr="00013E12">
              <w:rPr>
                <w:bCs/>
              </w:rPr>
              <w:t>(</w:t>
            </w:r>
            <w:r w:rsidR="00665831">
              <w:fldChar w:fldCharType="begin"/>
            </w:r>
            <w:r w:rsidR="00665831">
              <w:instrText xml:space="preserve"> REF _Ref372620998 \r \h  \* MERGEFORMAT </w:instrText>
            </w:r>
            <w:r w:rsidR="00665831">
              <w:fldChar w:fldCharType="separate"/>
            </w:r>
            <w:r w:rsidR="00DC3C24">
              <w:t>B</w:t>
            </w:r>
            <w:r w:rsidR="00665831">
              <w:fldChar w:fldCharType="end"/>
            </w:r>
            <w:r w:rsidRPr="00013E12">
              <w:rPr>
                <w:bCs/>
              </w:rPr>
              <w:t>)</w:t>
            </w:r>
            <w:r>
              <w:t xml:space="preserve"> muss ersichtlich sein.</w:t>
            </w:r>
          </w:p>
        </w:tc>
      </w:tr>
      <w:tr w:rsidR="00A37E7E">
        <w:tc>
          <w:tcPr>
            <w:tcW w:w="1985" w:type="dxa"/>
          </w:tcPr>
          <w:p w:rsidR="00A37E7E" w:rsidRDefault="00A37E7E" w:rsidP="00AA6F58">
            <w:pPr>
              <w:pStyle w:val="berschrift4"/>
            </w:pPr>
            <w:r>
              <w:t>Stoff:</w:t>
            </w:r>
          </w:p>
        </w:tc>
        <w:tc>
          <w:tcPr>
            <w:tcW w:w="7938" w:type="dxa"/>
            <w:gridSpan w:val="2"/>
            <w:vAlign w:val="bottom"/>
          </w:tcPr>
          <w:p w:rsidR="00A37E7E" w:rsidRDefault="00A37E7E" w:rsidP="000B33C7">
            <w:pPr>
              <w:pStyle w:val="text1"/>
            </w:pPr>
            <w:r>
              <w:t>Angabe des verwendeten Produktes. Falls die chemische Zusammen</w:t>
            </w:r>
            <w:r>
              <w:softHyphen/>
              <w:t>setzung aus dem Namen nicht hervorgeht, bitte Datenblätter beilegen.</w:t>
            </w:r>
          </w:p>
        </w:tc>
      </w:tr>
      <w:tr w:rsidR="00B82634" w:rsidTr="00B82634">
        <w:tc>
          <w:tcPr>
            <w:tcW w:w="1985" w:type="dxa"/>
          </w:tcPr>
          <w:p w:rsidR="00B82634" w:rsidRDefault="00B82634" w:rsidP="00AA6F58">
            <w:pPr>
              <w:pStyle w:val="berschrift4"/>
            </w:pPr>
            <w:r>
              <w:t>Bemerkungen:</w:t>
            </w:r>
          </w:p>
        </w:tc>
        <w:tc>
          <w:tcPr>
            <w:tcW w:w="7938" w:type="dxa"/>
            <w:gridSpan w:val="2"/>
            <w:vAlign w:val="bottom"/>
          </w:tcPr>
          <w:p w:rsidR="00B82634" w:rsidRDefault="00B82634" w:rsidP="000B33C7">
            <w:pPr>
              <w:pStyle w:val="text1"/>
            </w:pPr>
            <w:r>
              <w:t>Bitte geben Sie alle noch nicht erwähnten weiteren Angaben an, welche zur Beurteilung des Schadstoffausstosses dienen.</w:t>
            </w:r>
            <w:r w:rsidR="00F86597">
              <w:t xml:space="preserve"> </w:t>
            </w:r>
            <w:r w:rsidR="00F86597">
              <w:br/>
            </w:r>
            <w:r>
              <w:t xml:space="preserve">Teilen </w:t>
            </w:r>
            <w:r>
              <w:rPr>
                <w:rFonts w:cs="Arial"/>
                <w:lang w:eastAsia="en-US"/>
              </w:rPr>
              <w:t xml:space="preserve">Sie unbedingt mit, wenn Sie keine </w:t>
            </w:r>
            <w:r>
              <w:t>Produktionsanlagen betreiben oder keine Emissionen verursachen, oder unklar ist, welche Stoffe Sie bilanzieren sollen</w:t>
            </w:r>
            <w:r w:rsidR="00F86597">
              <w:t>.</w:t>
            </w:r>
          </w:p>
        </w:tc>
      </w:tr>
      <w:tr w:rsidR="00A37E7E">
        <w:tc>
          <w:tcPr>
            <w:tcW w:w="1985" w:type="dxa"/>
          </w:tcPr>
          <w:p w:rsidR="00A37E7E" w:rsidRDefault="00B82634" w:rsidP="00AA6F58">
            <w:pPr>
              <w:pStyle w:val="berschrift4"/>
            </w:pPr>
            <w:r w:rsidRPr="00F86597">
              <w:t>Rechts</w:t>
            </w:r>
            <w:r w:rsidR="00F86597" w:rsidRPr="00F86597">
              <w:softHyphen/>
            </w:r>
            <w:r w:rsidRPr="00F86597">
              <w:t>ver</w:t>
            </w:r>
            <w:r w:rsidR="00F86597" w:rsidRPr="00F86597">
              <w:softHyphen/>
            </w:r>
            <w:r w:rsidRPr="00F86597">
              <w:t>bind</w:t>
            </w:r>
            <w:r w:rsidR="00F86597" w:rsidRPr="00F86597">
              <w:softHyphen/>
            </w:r>
            <w:r w:rsidRPr="00F86597">
              <w:t>li</w:t>
            </w:r>
            <w:r w:rsidR="00F86597" w:rsidRPr="00F86597">
              <w:softHyphen/>
            </w:r>
            <w:r w:rsidRPr="00F86597">
              <w:t xml:space="preserve">che </w:t>
            </w:r>
            <w:r>
              <w:t>Unterschrift</w:t>
            </w:r>
            <w:r w:rsidR="00A37E7E">
              <w:t>:</w:t>
            </w:r>
          </w:p>
        </w:tc>
        <w:tc>
          <w:tcPr>
            <w:tcW w:w="7938" w:type="dxa"/>
            <w:gridSpan w:val="2"/>
            <w:vAlign w:val="bottom"/>
          </w:tcPr>
          <w:p w:rsidR="00B82634" w:rsidRDefault="00B82634" w:rsidP="000B33C7">
            <w:pPr>
              <w:pStyle w:val="text1"/>
            </w:pPr>
            <w:r>
              <w:t>Unterschrift(en) zeichnungsberechtigte(r) Person(en). Der Betrieb wird bei den Angaben behaftet.</w:t>
            </w:r>
          </w:p>
        </w:tc>
      </w:tr>
      <w:tr w:rsidR="00F869C2">
        <w:tc>
          <w:tcPr>
            <w:tcW w:w="4820" w:type="dxa"/>
            <w:gridSpan w:val="2"/>
          </w:tcPr>
          <w:p w:rsidR="00F869C2" w:rsidRPr="00F869C2" w:rsidRDefault="00F869C2" w:rsidP="00AA6F58">
            <w:pPr>
              <w:pStyle w:val="berschrift4"/>
            </w:pPr>
            <w:r w:rsidRPr="00F869C2">
              <w:t xml:space="preserve">Herzlichen Dank für Ihre Angaben </w:t>
            </w:r>
            <w:r w:rsidRPr="00F869C2">
              <w:br/>
              <w:t>und für das rasche Zustellen:</w:t>
            </w:r>
          </w:p>
        </w:tc>
        <w:tc>
          <w:tcPr>
            <w:tcW w:w="5103" w:type="dxa"/>
          </w:tcPr>
          <w:p w:rsidR="00873286" w:rsidRDefault="00873286">
            <w:pPr>
              <w:spacing w:before="120"/>
              <w:rPr>
                <w:sz w:val="20"/>
              </w:rPr>
            </w:pPr>
          </w:p>
          <w:p w:rsidR="00873286" w:rsidRPr="00873286" w:rsidRDefault="00873286" w:rsidP="00873286">
            <w:pPr>
              <w:rPr>
                <w:b/>
                <w:sz w:val="20"/>
              </w:rPr>
            </w:pPr>
            <w:r w:rsidRPr="00873286">
              <w:rPr>
                <w:b/>
                <w:sz w:val="20"/>
              </w:rPr>
              <w:t>Stadt Zürich</w:t>
            </w:r>
          </w:p>
          <w:p w:rsidR="0001620E" w:rsidRDefault="00873286" w:rsidP="00873286">
            <w:pPr>
              <w:rPr>
                <w:sz w:val="20"/>
              </w:rPr>
            </w:pPr>
            <w:r w:rsidRPr="00873286">
              <w:rPr>
                <w:b/>
                <w:sz w:val="20"/>
              </w:rPr>
              <w:t>Umwelt- und Gesundheitsschutz</w:t>
            </w:r>
            <w:r w:rsidR="00F869C2" w:rsidRPr="00E16DC7">
              <w:rPr>
                <w:sz w:val="20"/>
              </w:rPr>
              <w:br/>
              <w:t>Luftreinhaltung</w:t>
            </w:r>
          </w:p>
          <w:p w:rsidR="00F869C2" w:rsidRPr="00E16DC7" w:rsidRDefault="0001620E" w:rsidP="00595759">
            <w:pPr>
              <w:rPr>
                <w:sz w:val="20"/>
              </w:rPr>
            </w:pPr>
            <w:r>
              <w:rPr>
                <w:sz w:val="20"/>
              </w:rPr>
              <w:t>Fachbereich Luftqualität</w:t>
            </w:r>
            <w:r w:rsidR="00F869C2" w:rsidRPr="00581C8B">
              <w:rPr>
                <w:sz w:val="18"/>
              </w:rPr>
              <w:br/>
            </w:r>
            <w:proofErr w:type="spellStart"/>
            <w:r w:rsidR="00595759">
              <w:rPr>
                <w:sz w:val="20"/>
              </w:rPr>
              <w:t>Birmensdorferstrasse</w:t>
            </w:r>
            <w:proofErr w:type="spellEnd"/>
            <w:r w:rsidR="00595759">
              <w:rPr>
                <w:sz w:val="20"/>
              </w:rPr>
              <w:t xml:space="preserve"> 83</w:t>
            </w:r>
            <w:r w:rsidR="00581C8B">
              <w:rPr>
                <w:sz w:val="20"/>
              </w:rPr>
              <w:br/>
            </w:r>
            <w:r w:rsidR="00595759">
              <w:rPr>
                <w:sz w:val="20"/>
              </w:rPr>
              <w:t xml:space="preserve">8003 </w:t>
            </w:r>
            <w:r w:rsidR="00F869C2" w:rsidRPr="00E16DC7">
              <w:rPr>
                <w:sz w:val="20"/>
              </w:rPr>
              <w:t>Zürich</w:t>
            </w:r>
          </w:p>
        </w:tc>
      </w:tr>
      <w:tr w:rsidR="00F869C2" w:rsidTr="00873286">
        <w:trPr>
          <w:trHeight w:val="846"/>
        </w:trPr>
        <w:tc>
          <w:tcPr>
            <w:tcW w:w="4820" w:type="dxa"/>
            <w:gridSpan w:val="2"/>
          </w:tcPr>
          <w:p w:rsidR="00F869C2" w:rsidRDefault="00B20593" w:rsidP="00AA6F58">
            <w:pPr>
              <w:pStyle w:val="berschrift4"/>
            </w:pPr>
            <w:r>
              <w:t>Be</w:t>
            </w:r>
            <w:r w:rsidR="00F869C2">
              <w:t>i</w:t>
            </w:r>
            <w:r>
              <w:t xml:space="preserve"> Fragen</w:t>
            </w:r>
            <w:r w:rsidR="00F869C2">
              <w:t xml:space="preserve"> helfen </w:t>
            </w:r>
            <w:r>
              <w:t xml:space="preserve">wir </w:t>
            </w:r>
            <w:r w:rsidR="00F869C2">
              <w:t>gerne weiter:</w:t>
            </w:r>
          </w:p>
          <w:p w:rsidR="00F869C2" w:rsidRDefault="00F869C2" w:rsidP="00AA6F58">
            <w:pPr>
              <w:pStyle w:val="berschrift4"/>
            </w:pPr>
          </w:p>
        </w:tc>
        <w:tc>
          <w:tcPr>
            <w:tcW w:w="5103" w:type="dxa"/>
          </w:tcPr>
          <w:p w:rsidR="00F869C2" w:rsidRPr="00E16DC7" w:rsidRDefault="00F869C2" w:rsidP="00873286">
            <w:pPr>
              <w:tabs>
                <w:tab w:val="left" w:pos="1276"/>
              </w:tabs>
              <w:spacing w:before="120"/>
              <w:rPr>
                <w:sz w:val="20"/>
              </w:rPr>
            </w:pPr>
            <w:r w:rsidRPr="00E16DC7">
              <w:rPr>
                <w:sz w:val="20"/>
              </w:rPr>
              <w:t>Telefon:</w:t>
            </w:r>
            <w:r w:rsidRPr="00E16DC7">
              <w:rPr>
                <w:sz w:val="20"/>
              </w:rPr>
              <w:tab/>
              <w:t xml:space="preserve">044 412 </w:t>
            </w:r>
            <w:r w:rsidR="00873286">
              <w:rPr>
                <w:sz w:val="20"/>
              </w:rPr>
              <w:t xml:space="preserve">20 20 </w:t>
            </w:r>
            <w:r w:rsidR="00873286">
              <w:rPr>
                <w:sz w:val="20"/>
              </w:rPr>
              <w:br/>
              <w:t>Fax:</w:t>
            </w:r>
            <w:r w:rsidR="00873286">
              <w:rPr>
                <w:sz w:val="20"/>
              </w:rPr>
              <w:tab/>
              <w:t>044 270 94 53</w:t>
            </w:r>
            <w:r w:rsidR="00873286">
              <w:rPr>
                <w:sz w:val="20"/>
              </w:rPr>
              <w:br/>
            </w:r>
            <w:proofErr w:type="spellStart"/>
            <w:r w:rsidR="00873286">
              <w:rPr>
                <w:sz w:val="20"/>
              </w:rPr>
              <w:t>E-ma</w:t>
            </w:r>
            <w:r w:rsidRPr="00E16DC7">
              <w:rPr>
                <w:sz w:val="20"/>
              </w:rPr>
              <w:t>il</w:t>
            </w:r>
            <w:proofErr w:type="spellEnd"/>
            <w:r w:rsidRPr="00E16DC7">
              <w:rPr>
                <w:sz w:val="20"/>
              </w:rPr>
              <w:t>:</w:t>
            </w:r>
            <w:r w:rsidRPr="00E16DC7">
              <w:rPr>
                <w:sz w:val="20"/>
              </w:rPr>
              <w:tab/>
            </w:r>
            <w:hyperlink r:id="rId11" w:history="1">
              <w:r w:rsidRPr="00E16DC7">
                <w:rPr>
                  <w:rStyle w:val="Hyperlink"/>
                  <w:sz w:val="20"/>
                  <w:u w:val="none"/>
                </w:rPr>
                <w:t>ugz-umwelt@zuerich.ch</w:t>
              </w:r>
            </w:hyperlink>
          </w:p>
        </w:tc>
      </w:tr>
    </w:tbl>
    <w:p w:rsidR="00F869C2" w:rsidRDefault="00F869C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828"/>
      </w:tblGrid>
      <w:tr w:rsidR="00A37E7E">
        <w:tc>
          <w:tcPr>
            <w:tcW w:w="5670" w:type="dxa"/>
          </w:tcPr>
          <w:p w:rsidR="00A37E7E" w:rsidRDefault="00A37E7E">
            <w:pPr>
              <w:suppressAutoHyphens/>
              <w:rPr>
                <w:color w:val="808080"/>
              </w:rPr>
            </w:pPr>
          </w:p>
        </w:tc>
        <w:tc>
          <w:tcPr>
            <w:tcW w:w="3828" w:type="dxa"/>
          </w:tcPr>
          <w:p w:rsidR="00A37E7E" w:rsidRDefault="00A37E7E">
            <w:pPr>
              <w:suppressAutoHyphens/>
              <w:spacing w:before="1080" w:after="240"/>
            </w:pPr>
          </w:p>
        </w:tc>
      </w:tr>
      <w:tr w:rsidR="00A37E7E">
        <w:tc>
          <w:tcPr>
            <w:tcW w:w="5670" w:type="dxa"/>
          </w:tcPr>
          <w:p w:rsidR="00A37E7E" w:rsidRDefault="00A37E7E">
            <w:pPr>
              <w:suppressAutoHyphens/>
            </w:pPr>
          </w:p>
        </w:tc>
        <w:tc>
          <w:tcPr>
            <w:tcW w:w="3828" w:type="dxa"/>
          </w:tcPr>
          <w:p w:rsidR="005B695C" w:rsidRDefault="005B695C" w:rsidP="00150798">
            <w:pPr>
              <w:suppressAutoHyphens/>
              <w:ind w:left="284"/>
              <w:rPr>
                <w:rFonts w:cs="Arial"/>
                <w:spacing w:val="-4"/>
                <w:lang w:val="de-DE"/>
              </w:rPr>
            </w:pPr>
            <w:r>
              <w:rPr>
                <w:rFonts w:cs="Arial"/>
                <w:spacing w:val="-4"/>
                <w:lang w:val="de-DE"/>
              </w:rPr>
              <w:t>Stadt Zürich</w:t>
            </w:r>
          </w:p>
          <w:p w:rsidR="0001620E" w:rsidRDefault="005B695C" w:rsidP="005B695C">
            <w:pPr>
              <w:suppressAutoHyphens/>
              <w:ind w:left="284"/>
            </w:pPr>
            <w:r>
              <w:rPr>
                <w:rFonts w:cs="Arial"/>
                <w:spacing w:val="-4"/>
                <w:lang w:val="de-DE"/>
              </w:rPr>
              <w:t>Umwelt- und Gesundheitsschutz</w:t>
            </w:r>
            <w:r w:rsidR="00150798" w:rsidRPr="00150798">
              <w:rPr>
                <w:rFonts w:cs="Arial"/>
                <w:spacing w:val="-4"/>
                <w:lang w:val="de-DE"/>
              </w:rPr>
              <w:br/>
            </w:r>
            <w:r w:rsidR="00A37E7E">
              <w:t>Luftreinhaltung</w:t>
            </w:r>
          </w:p>
          <w:p w:rsidR="00A37E7E" w:rsidRDefault="0001620E" w:rsidP="005B695C">
            <w:pPr>
              <w:suppressAutoHyphens/>
              <w:ind w:left="284"/>
              <w:rPr>
                <w:lang w:val="de-DE"/>
              </w:rPr>
            </w:pPr>
            <w:r>
              <w:t>Fachbereich Luftqualität</w:t>
            </w:r>
            <w:r w:rsidR="00A37E7E">
              <w:br/>
            </w:r>
            <w:proofErr w:type="spellStart"/>
            <w:r w:rsidR="00595759">
              <w:t>Birmensdorferstrasse</w:t>
            </w:r>
            <w:proofErr w:type="spellEnd"/>
            <w:r w:rsidR="00595759">
              <w:t xml:space="preserve"> 83</w:t>
            </w:r>
            <w:r w:rsidR="00A37E7E">
              <w:br/>
            </w:r>
            <w:r w:rsidR="00595759">
              <w:t>8003</w:t>
            </w:r>
            <w:r w:rsidR="00A37E7E">
              <w:t xml:space="preserve"> Zürich</w:t>
            </w:r>
          </w:p>
        </w:tc>
      </w:tr>
    </w:tbl>
    <w:p w:rsidR="00A37E7E" w:rsidRDefault="00A37E7E">
      <w:pPr>
        <w:rPr>
          <w:lang w:val="de-DE"/>
        </w:rPr>
      </w:pPr>
    </w:p>
    <w:sectPr w:rsidR="00A37E7E" w:rsidSect="00B2059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02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58" w:rsidRDefault="00AA6F58">
      <w:r>
        <w:separator/>
      </w:r>
    </w:p>
  </w:endnote>
  <w:endnote w:type="continuationSeparator" w:id="0">
    <w:p w:rsidR="00AA6F58" w:rsidRDefault="00A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Pr="00F86597" w:rsidRDefault="00595759" w:rsidP="00E16DC7">
    <w:pPr>
      <w:tabs>
        <w:tab w:val="right" w:pos="14884"/>
      </w:tabs>
      <w:spacing w:before="240"/>
      <w:rPr>
        <w:b/>
        <w:color w:val="7F7F7F" w:themeColor="text1" w:themeTint="80"/>
        <w:sz w:val="16"/>
      </w:rPr>
    </w:pPr>
    <w:fldSimple w:instr=" TITLE  \* MERGEFORMAT ">
      <w:r w:rsidR="00DC3C24" w:rsidRPr="00DC3C24">
        <w:rPr>
          <w:b/>
          <w:color w:val="7F7F7F" w:themeColor="text1" w:themeTint="80"/>
          <w:sz w:val="16"/>
        </w:rPr>
        <w:t>Emissionserklärung</w:t>
      </w:r>
    </w:fldSimple>
    <w:r w:rsidR="00AA6F58" w:rsidRPr="00F86597">
      <w:rPr>
        <w:b/>
        <w:color w:val="7F7F7F" w:themeColor="text1" w:themeTint="80"/>
        <w:sz w:val="16"/>
      </w:rPr>
      <w:t xml:space="preserve">, </w:t>
    </w:r>
    <w:fldSimple w:instr=" SUBJECT   \* MERGEFORMAT ">
      <w:r w:rsidR="00DC3C24" w:rsidRPr="00DC3C24">
        <w:rPr>
          <w:b/>
          <w:color w:val="7F7F7F" w:themeColor="text1" w:themeTint="80"/>
          <w:sz w:val="16"/>
        </w:rPr>
        <w:t>Betriebe in der Stadt Zürich</w:t>
      </w:r>
    </w:fldSimple>
    <w:r w:rsidR="00AA6F58" w:rsidRPr="00F86597">
      <w:rPr>
        <w:b/>
        <w:color w:val="7F7F7F" w:themeColor="text1" w:themeTint="80"/>
        <w:sz w:val="16"/>
      </w:rPr>
      <w:tab/>
    </w:r>
    <w:r w:rsidR="00AA6F58">
      <w:rPr>
        <w:b/>
        <w:color w:val="7F7F7F" w:themeColor="text1" w:themeTint="80"/>
        <w:sz w:val="16"/>
      </w:rPr>
      <w:t xml:space="preserve">Druck: </w:t>
    </w:r>
    <w:r w:rsidR="00AA6F58" w:rsidRPr="00F86597">
      <w:rPr>
        <w:b/>
        <w:color w:val="7F7F7F" w:themeColor="text1" w:themeTint="80"/>
        <w:sz w:val="16"/>
      </w:rPr>
      <w:fldChar w:fldCharType="begin"/>
    </w:r>
    <w:r w:rsidR="00AA6F58" w:rsidRPr="00F86597">
      <w:rPr>
        <w:b/>
        <w:color w:val="7F7F7F" w:themeColor="text1" w:themeTint="80"/>
        <w:sz w:val="16"/>
      </w:rPr>
      <w:instrText xml:space="preserve"> DATE \@ "dd.MM.yyyy" \* MERGEFORMAT </w:instrText>
    </w:r>
    <w:r w:rsidR="00AA6F58" w:rsidRPr="00F86597">
      <w:rPr>
        <w:b/>
        <w:color w:val="7F7F7F" w:themeColor="text1" w:themeTint="80"/>
        <w:sz w:val="16"/>
      </w:rPr>
      <w:fldChar w:fldCharType="separate"/>
    </w:r>
    <w:r w:rsidR="00DC3C24">
      <w:rPr>
        <w:b/>
        <w:noProof/>
        <w:color w:val="7F7F7F" w:themeColor="text1" w:themeTint="80"/>
        <w:sz w:val="16"/>
      </w:rPr>
      <w:t>23.10.2017</w:t>
    </w:r>
    <w:r w:rsidR="00AA6F58" w:rsidRPr="00F86597">
      <w:rPr>
        <w:b/>
        <w:color w:val="7F7F7F" w:themeColor="text1" w:themeTint="80"/>
        <w:sz w:val="16"/>
      </w:rPr>
      <w:fldChar w:fldCharType="end"/>
    </w:r>
    <w:r w:rsidR="00AA6F58" w:rsidRPr="00F86597">
      <w:rPr>
        <w:b/>
        <w:color w:val="7F7F7F" w:themeColor="text1" w:themeTint="80"/>
        <w:sz w:val="16"/>
      </w:rPr>
      <w:t>/</w:t>
    </w:r>
    <w:r w:rsidR="00AA6F58" w:rsidRPr="00F86597">
      <w:rPr>
        <w:b/>
        <w:color w:val="7F7F7F" w:themeColor="text1" w:themeTint="80"/>
        <w:sz w:val="16"/>
      </w:rPr>
      <w:fldChar w:fldCharType="begin"/>
    </w:r>
    <w:r w:rsidR="00AA6F58" w:rsidRPr="00F86597">
      <w:rPr>
        <w:b/>
        <w:color w:val="7F7F7F" w:themeColor="text1" w:themeTint="80"/>
        <w:sz w:val="16"/>
      </w:rPr>
      <w:instrText xml:space="preserve"> PAGE  \* MERGEFORMAT </w:instrText>
    </w:r>
    <w:r w:rsidR="00AA6F58" w:rsidRPr="00F86597">
      <w:rPr>
        <w:b/>
        <w:color w:val="7F7F7F" w:themeColor="text1" w:themeTint="80"/>
        <w:sz w:val="16"/>
      </w:rPr>
      <w:fldChar w:fldCharType="separate"/>
    </w:r>
    <w:r w:rsidR="00DC3C24">
      <w:rPr>
        <w:b/>
        <w:noProof/>
        <w:color w:val="7F7F7F" w:themeColor="text1" w:themeTint="80"/>
        <w:sz w:val="16"/>
      </w:rPr>
      <w:t>2</w:t>
    </w:r>
    <w:r w:rsidR="00AA6F58" w:rsidRPr="00F86597">
      <w:rPr>
        <w:b/>
        <w:color w:val="7F7F7F" w:themeColor="text1" w:themeTint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8222"/>
    </w:tblGrid>
    <w:tr w:rsidR="00AA6F58" w:rsidTr="00AA6F58">
      <w:trPr>
        <w:cantSplit/>
      </w:trPr>
      <w:tc>
        <w:tcPr>
          <w:tcW w:w="1134" w:type="dxa"/>
          <w:vMerge w:val="restart"/>
          <w:tcBorders>
            <w:right w:val="nil"/>
          </w:tcBorders>
          <w:shd w:val="pct10" w:color="auto" w:fill="auto"/>
        </w:tcPr>
        <w:p w:rsidR="00AA6F58" w:rsidRPr="00665831" w:rsidRDefault="00AA6F58" w:rsidP="00271274">
          <w:pPr>
            <w:jc w:val="center"/>
            <w:rPr>
              <w:i/>
              <w:iCs/>
              <w:color w:val="7F7F7F"/>
              <w:sz w:val="52"/>
              <w:szCs w:val="48"/>
            </w:rPr>
          </w:pPr>
          <w:r w:rsidRPr="00665831">
            <w:rPr>
              <w:b/>
              <w:color w:val="7F7F7F"/>
              <w:sz w:val="52"/>
              <w:szCs w:val="48"/>
            </w:rPr>
            <w:sym w:font="Wingdings" w:char="F024"/>
          </w:r>
        </w:p>
      </w:tc>
      <w:tc>
        <w:tcPr>
          <w:tcW w:w="8222" w:type="dxa"/>
          <w:tcBorders>
            <w:right w:val="nil"/>
          </w:tcBorders>
          <w:shd w:val="pct10" w:color="auto" w:fill="auto"/>
          <w:vAlign w:val="bottom"/>
        </w:tcPr>
        <w:p w:rsidR="00AA6F58" w:rsidRPr="00AA6F58" w:rsidRDefault="00AA6F58" w:rsidP="00AA6F58">
          <w:pPr>
            <w:spacing w:before="60"/>
            <w:ind w:right="567"/>
            <w:rPr>
              <w:b/>
              <w:sz w:val="18"/>
              <w:szCs w:val="18"/>
            </w:rPr>
          </w:pPr>
          <w:r w:rsidRPr="00AA6F58">
            <w:rPr>
              <w:b/>
              <w:sz w:val="18"/>
              <w:szCs w:val="18"/>
            </w:rPr>
            <w:t xml:space="preserve">Bitte lesen Sie vor dem Ausfüllen die </w:t>
          </w:r>
          <w:r w:rsidRPr="00DC3C24">
            <w:rPr>
              <w:b/>
              <w:sz w:val="18"/>
              <w:szCs w:val="18"/>
            </w:rPr>
            <w:t>Erläuterungen (</w:t>
          </w:r>
          <w:r w:rsidR="00665831" w:rsidRPr="00DC3C24">
            <w:rPr>
              <w:sz w:val="18"/>
              <w:szCs w:val="18"/>
            </w:rPr>
            <w:fldChar w:fldCharType="begin"/>
          </w:r>
          <w:r w:rsidR="00665831" w:rsidRPr="00DC3C24">
            <w:rPr>
              <w:sz w:val="18"/>
              <w:szCs w:val="18"/>
            </w:rPr>
            <w:instrText xml:space="preserve"> REF OLE_LINK1 \r \h  \* MERGEFORMAT </w:instrText>
          </w:r>
          <w:r w:rsidR="00665831" w:rsidRPr="00DC3C24">
            <w:rPr>
              <w:sz w:val="18"/>
              <w:szCs w:val="18"/>
            </w:rPr>
          </w:r>
          <w:r w:rsidR="00665831" w:rsidRPr="00DC3C24">
            <w:rPr>
              <w:sz w:val="18"/>
              <w:szCs w:val="18"/>
            </w:rPr>
            <w:fldChar w:fldCharType="separate"/>
          </w:r>
          <w:r w:rsidR="00DC3C24">
            <w:rPr>
              <w:sz w:val="18"/>
              <w:szCs w:val="18"/>
            </w:rPr>
            <w:t>D</w:t>
          </w:r>
          <w:r w:rsidR="00665831" w:rsidRPr="00DC3C24">
            <w:rPr>
              <w:sz w:val="18"/>
              <w:szCs w:val="18"/>
            </w:rPr>
            <w:fldChar w:fldCharType="end"/>
          </w:r>
          <w:r w:rsidRPr="00DC3C24">
            <w:rPr>
              <w:b/>
              <w:sz w:val="18"/>
              <w:szCs w:val="18"/>
            </w:rPr>
            <w:t>). Weitere</w:t>
          </w:r>
          <w:r w:rsidRPr="00AA6F58">
            <w:rPr>
              <w:b/>
              <w:sz w:val="18"/>
              <w:szCs w:val="18"/>
            </w:rPr>
            <w:t xml:space="preserve"> Auskunft zur Emissionserklärung erhalten Sie telefonisch oder auf Rückfragen per E-Mail. Unterschrift auf Seite 2 unten bitte nicht vergessen!</w:t>
          </w:r>
        </w:p>
      </w:tc>
    </w:tr>
    <w:tr w:rsidR="00AA6F58" w:rsidRPr="00B27F1A" w:rsidTr="00271274">
      <w:trPr>
        <w:cantSplit/>
      </w:trPr>
      <w:tc>
        <w:tcPr>
          <w:tcW w:w="1134" w:type="dxa"/>
          <w:vMerge/>
          <w:tcBorders>
            <w:bottom w:val="nil"/>
            <w:right w:val="nil"/>
          </w:tcBorders>
          <w:shd w:val="pct10" w:color="auto" w:fill="auto"/>
          <w:vAlign w:val="bottom"/>
        </w:tcPr>
        <w:p w:rsidR="00AA6F58" w:rsidRPr="00B27F1A" w:rsidRDefault="00AA6F58" w:rsidP="00271274">
          <w:pPr>
            <w:rPr>
              <w:sz w:val="12"/>
              <w:szCs w:val="16"/>
            </w:rPr>
          </w:pPr>
        </w:p>
      </w:tc>
      <w:tc>
        <w:tcPr>
          <w:tcW w:w="8222" w:type="dxa"/>
          <w:tcBorders>
            <w:bottom w:val="nil"/>
            <w:right w:val="nil"/>
          </w:tcBorders>
          <w:shd w:val="pct10" w:color="auto" w:fill="auto"/>
          <w:vAlign w:val="bottom"/>
        </w:tcPr>
        <w:p w:rsidR="00AA6F58" w:rsidRPr="00AA6F58" w:rsidRDefault="00AA6F58" w:rsidP="00AA6F58">
          <w:pPr>
            <w:tabs>
              <w:tab w:val="right" w:pos="8080"/>
            </w:tabs>
            <w:spacing w:before="60"/>
            <w:rPr>
              <w:b/>
              <w:sz w:val="18"/>
              <w:szCs w:val="18"/>
            </w:rPr>
          </w:pPr>
          <w:r w:rsidRPr="00AA6F58">
            <w:rPr>
              <w:b/>
              <w:iCs/>
              <w:sz w:val="18"/>
              <w:szCs w:val="18"/>
            </w:rPr>
            <w:t>Vielen Dank für Ihren Beitrag.</w:t>
          </w:r>
          <w:r w:rsidRPr="00AA6F58">
            <w:rPr>
              <w:b/>
              <w:iCs/>
              <w:color w:val="7F7F7F"/>
              <w:sz w:val="12"/>
              <w:szCs w:val="18"/>
            </w:rPr>
            <w:tab/>
          </w:r>
          <w:r w:rsidR="00595759" w:rsidRPr="00DC3C24">
            <w:rPr>
              <w:b/>
              <w:noProof/>
              <w:color w:val="7F7F7F"/>
              <w:sz w:val="12"/>
              <w:szCs w:val="12"/>
            </w:rPr>
            <w:fldChar w:fldCharType="begin"/>
          </w:r>
          <w:r w:rsidR="00595759" w:rsidRPr="00DC3C24">
            <w:rPr>
              <w:b/>
              <w:noProof/>
              <w:color w:val="7F7F7F"/>
              <w:sz w:val="12"/>
              <w:szCs w:val="12"/>
            </w:rPr>
            <w:instrText xml:space="preserve"> FILENAME \* MERGEFORMAT </w:instrText>
          </w:r>
          <w:r w:rsidR="00595759" w:rsidRPr="00DC3C24">
            <w:rPr>
              <w:b/>
              <w:noProof/>
              <w:color w:val="7F7F7F"/>
              <w:sz w:val="12"/>
              <w:szCs w:val="12"/>
            </w:rPr>
            <w:fldChar w:fldCharType="separate"/>
          </w:r>
          <w:r w:rsidR="00DC3C24">
            <w:rPr>
              <w:b/>
              <w:noProof/>
              <w:color w:val="7F7F7F"/>
              <w:sz w:val="12"/>
              <w:szCs w:val="12"/>
            </w:rPr>
            <w:t>Formular_LUR_Emissionserklaerung-fuer-Industrie-und-Gewerbe (002).docx</w:t>
          </w:r>
          <w:r w:rsidR="00595759" w:rsidRPr="00DC3C24">
            <w:rPr>
              <w:b/>
              <w:noProof/>
              <w:color w:val="7F7F7F"/>
              <w:sz w:val="12"/>
              <w:szCs w:val="12"/>
            </w:rPr>
            <w:fldChar w:fldCharType="end"/>
          </w:r>
          <w:r w:rsidRPr="00DC3C24">
            <w:rPr>
              <w:b/>
              <w:noProof/>
              <w:color w:val="7F7F7F"/>
              <w:sz w:val="12"/>
              <w:szCs w:val="12"/>
            </w:rPr>
            <w:t xml:space="preserve"> /</w:t>
          </w:r>
          <w:r w:rsidRPr="00DC3C24">
            <w:rPr>
              <w:b/>
              <w:color w:val="7F7F7F"/>
              <w:sz w:val="12"/>
              <w:szCs w:val="12"/>
            </w:rPr>
            <w:t xml:space="preserve"> Druck: </w:t>
          </w:r>
          <w:r w:rsidRPr="00DC3C24">
            <w:rPr>
              <w:b/>
              <w:color w:val="7F7F7F"/>
              <w:sz w:val="12"/>
              <w:szCs w:val="12"/>
            </w:rPr>
            <w:fldChar w:fldCharType="begin"/>
          </w:r>
          <w:r w:rsidRPr="00DC3C24">
            <w:rPr>
              <w:b/>
              <w:color w:val="7F7F7F"/>
              <w:sz w:val="12"/>
              <w:szCs w:val="12"/>
            </w:rPr>
            <w:instrText xml:space="preserve"> DATE \@ "dd.MM.yyyy" \* MERGEFORMAT </w:instrText>
          </w:r>
          <w:r w:rsidRPr="00DC3C24">
            <w:rPr>
              <w:b/>
              <w:color w:val="7F7F7F"/>
              <w:sz w:val="12"/>
              <w:szCs w:val="12"/>
            </w:rPr>
            <w:fldChar w:fldCharType="separate"/>
          </w:r>
          <w:r w:rsidR="00DC3C24" w:rsidRPr="00DC3C24">
            <w:rPr>
              <w:b/>
              <w:noProof/>
              <w:color w:val="7F7F7F"/>
              <w:sz w:val="12"/>
              <w:szCs w:val="12"/>
            </w:rPr>
            <w:t>23.10.2017</w:t>
          </w:r>
          <w:r w:rsidRPr="00DC3C24">
            <w:rPr>
              <w:b/>
              <w:color w:val="7F7F7F"/>
              <w:sz w:val="12"/>
              <w:szCs w:val="12"/>
            </w:rPr>
            <w:fldChar w:fldCharType="end"/>
          </w:r>
        </w:p>
      </w:tc>
    </w:tr>
  </w:tbl>
  <w:p w:rsidR="00AA6F58" w:rsidRPr="00AC6AB4" w:rsidRDefault="00AA6F58" w:rsidP="00AC6AB4">
    <w:pPr>
      <w:rPr>
        <w:rFonts w:ascii="Courier New" w:hAnsi="Courier New" w:cs="Courier New"/>
        <w:sz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Pr="00F86597" w:rsidRDefault="00AA6F58">
    <w:pPr>
      <w:tabs>
        <w:tab w:val="right" w:pos="9752"/>
      </w:tabs>
      <w:spacing w:before="360"/>
      <w:rPr>
        <w:b/>
        <w:color w:val="7F7F7F" w:themeColor="text1" w:themeTint="80"/>
        <w:sz w:val="16"/>
        <w:szCs w:val="18"/>
      </w:rPr>
    </w:pPr>
    <w:r w:rsidRPr="00DC3C24">
      <w:rPr>
        <w:rFonts w:cs="Arial"/>
        <w:b/>
        <w:color w:val="7F7F7F" w:themeColor="text1" w:themeTint="80"/>
        <w:sz w:val="16"/>
        <w:szCs w:val="18"/>
      </w:rPr>
      <w:t>Nov. 2013</w:t>
    </w:r>
    <w:r w:rsidRPr="00F86597">
      <w:rPr>
        <w:b/>
        <w:color w:val="7F7F7F" w:themeColor="text1" w:themeTint="80"/>
        <w:sz w:val="16"/>
        <w:szCs w:val="18"/>
      </w:rPr>
      <w:t>/</w:t>
    </w:r>
    <w:fldSimple w:instr=" FILENAME \* MERGEFORMAT ">
      <w:r w:rsidR="00DC3C24" w:rsidRPr="00DC3C24">
        <w:rPr>
          <w:b/>
          <w:noProof/>
          <w:color w:val="7F7F7F" w:themeColor="text1" w:themeTint="80"/>
          <w:sz w:val="16"/>
          <w:szCs w:val="18"/>
        </w:rPr>
        <w:t>Formular_LUR_Emissionserklaerung-fuer-Industrie-und-Gewerbe (002).docx</w:t>
      </w:r>
    </w:fldSimple>
    <w:r w:rsidRPr="00F86597">
      <w:rPr>
        <w:b/>
        <w:color w:val="7F7F7F" w:themeColor="text1" w:themeTint="80"/>
        <w:sz w:val="16"/>
        <w:szCs w:val="18"/>
      </w:rPr>
      <w:tab/>
    </w:r>
    <w:r w:rsidRPr="00F86597">
      <w:rPr>
        <w:rStyle w:val="Seitenzahl"/>
        <w:b/>
        <w:color w:val="7F7F7F" w:themeColor="text1" w:themeTint="80"/>
        <w:sz w:val="16"/>
        <w:szCs w:val="18"/>
      </w:rPr>
      <w:fldChar w:fldCharType="begin"/>
    </w:r>
    <w:r w:rsidRPr="00F86597">
      <w:rPr>
        <w:rStyle w:val="Seitenzahl"/>
        <w:b/>
        <w:color w:val="7F7F7F" w:themeColor="text1" w:themeTint="80"/>
        <w:sz w:val="16"/>
        <w:szCs w:val="18"/>
      </w:rPr>
      <w:instrText xml:space="preserve"> PAGE </w:instrText>
    </w:r>
    <w:r w:rsidRPr="00F86597">
      <w:rPr>
        <w:rStyle w:val="Seitenzahl"/>
        <w:b/>
        <w:color w:val="7F7F7F" w:themeColor="text1" w:themeTint="80"/>
        <w:sz w:val="16"/>
        <w:szCs w:val="18"/>
      </w:rPr>
      <w:fldChar w:fldCharType="separate"/>
    </w:r>
    <w:r w:rsidR="00DC3C24">
      <w:rPr>
        <w:rStyle w:val="Seitenzahl"/>
        <w:b/>
        <w:noProof/>
        <w:color w:val="7F7F7F" w:themeColor="text1" w:themeTint="80"/>
        <w:sz w:val="16"/>
        <w:szCs w:val="18"/>
      </w:rPr>
      <w:t>4</w:t>
    </w:r>
    <w:r w:rsidRPr="00F86597">
      <w:rPr>
        <w:rStyle w:val="Seitenzahl"/>
        <w:b/>
        <w:color w:val="7F7F7F" w:themeColor="text1" w:themeTint="80"/>
        <w:sz w:val="16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Default="00595759">
    <w:pPr>
      <w:tabs>
        <w:tab w:val="left" w:pos="5103"/>
        <w:tab w:val="right" w:pos="9752"/>
      </w:tabs>
      <w:spacing w:before="360"/>
      <w:ind w:left="-1134"/>
    </w:pPr>
    <w:fldSimple w:instr=" FILENAME \* MERGEFORMAT ">
      <w:r w:rsidR="00DC3C24" w:rsidRPr="00DC3C24">
        <w:rPr>
          <w:noProof/>
          <w:sz w:val="12"/>
        </w:rPr>
        <w:t>Formular_LUR</w:t>
      </w:r>
      <w:r w:rsidR="00DC3C24">
        <w:rPr>
          <w:noProof/>
        </w:rPr>
        <w:t>_Emissionserklaerung-fuer-Industrie-und-Gewerbe (002).docx</w:t>
      </w:r>
    </w:fldSimple>
    <w:r w:rsidR="00AA6F58">
      <w:rPr>
        <w:sz w:val="12"/>
      </w:rPr>
      <w:t>/</w:t>
    </w:r>
    <w:r w:rsidR="00AA6F58">
      <w:rPr>
        <w:sz w:val="12"/>
      </w:rPr>
      <w:fldChar w:fldCharType="begin"/>
    </w:r>
    <w:r w:rsidR="00AA6F58">
      <w:rPr>
        <w:sz w:val="12"/>
      </w:rPr>
      <w:instrText xml:space="preserve"> DATE </w:instrText>
    </w:r>
    <w:r w:rsidR="00AA6F58">
      <w:rPr>
        <w:sz w:val="12"/>
      </w:rPr>
      <w:fldChar w:fldCharType="separate"/>
    </w:r>
    <w:r w:rsidR="00DC3C24">
      <w:rPr>
        <w:noProof/>
        <w:sz w:val="12"/>
      </w:rPr>
      <w:t>23.10.2017</w:t>
    </w:r>
    <w:r w:rsidR="00AA6F58">
      <w:rPr>
        <w:sz w:val="12"/>
      </w:rPr>
      <w:fldChar w:fldCharType="end"/>
    </w:r>
    <w:r w:rsidR="00AA6F58">
      <w:rPr>
        <w:sz w:val="12"/>
      </w:rPr>
      <w:tab/>
      <w:t>UGZ, eine Dienstabteilung des Gesundheits- und Umweltdepartements</w:t>
    </w:r>
    <w:r w:rsidR="00AA6F58">
      <w:rPr>
        <w:sz w:val="12"/>
      </w:rPr>
      <w:tab/>
    </w:r>
    <w:r w:rsidR="00AA6F58">
      <w:rPr>
        <w:noProof/>
        <w:lang w:eastAsia="de-CH"/>
      </w:rPr>
      <w:drawing>
        <wp:inline distT="0" distB="0" distL="0" distR="0">
          <wp:extent cx="283845" cy="204470"/>
          <wp:effectExtent l="19050" t="0" r="190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0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58" w:rsidRDefault="00AA6F58">
      <w:r>
        <w:separator/>
      </w:r>
    </w:p>
  </w:footnote>
  <w:footnote w:type="continuationSeparator" w:id="0">
    <w:p w:rsidR="00AA6F58" w:rsidRDefault="00AA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Default="00AA6F58" w:rsidP="00125A3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40640</wp:posOffset>
          </wp:positionV>
          <wp:extent cx="2390775" cy="276225"/>
          <wp:effectExtent l="19050" t="0" r="9525" b="0"/>
          <wp:wrapNone/>
          <wp:docPr id="5" name="Bild 2" descr="logo_stzh_ug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ug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6F58" w:rsidRDefault="00AA6F58" w:rsidP="00125A37">
    <w:pPr>
      <w:pStyle w:val="Kopfzeile"/>
    </w:pPr>
  </w:p>
  <w:p w:rsidR="00AA6F58" w:rsidRPr="00125A37" w:rsidRDefault="00AA6F58" w:rsidP="00125A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Default="00AA6F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8" w:rsidRPr="00F86597" w:rsidRDefault="00595759">
    <w:pPr>
      <w:tabs>
        <w:tab w:val="right" w:pos="9752"/>
      </w:tabs>
      <w:spacing w:after="360"/>
      <w:rPr>
        <w:b/>
        <w:color w:val="7F7F7F" w:themeColor="text1" w:themeTint="80"/>
      </w:rPr>
    </w:pPr>
    <w:fldSimple w:instr=" TITLE  \* MERGEFORMAT ">
      <w:r w:rsidR="00DC3C24" w:rsidRPr="00DC3C24">
        <w:rPr>
          <w:b/>
          <w:color w:val="7F7F7F" w:themeColor="text1" w:themeTint="80"/>
          <w:sz w:val="20"/>
        </w:rPr>
        <w:t>Emissionserklärung</w:t>
      </w:r>
    </w:fldSimple>
    <w:r w:rsidR="00AA6F58" w:rsidRPr="00F86597">
      <w:rPr>
        <w:b/>
        <w:color w:val="7F7F7F" w:themeColor="text1" w:themeTint="80"/>
        <w:sz w:val="20"/>
      </w:rPr>
      <w:t xml:space="preserve">, </w:t>
    </w:r>
    <w:fldSimple w:instr=" SUBJECT   \* MERGEFORMAT ">
      <w:r w:rsidR="00DC3C24" w:rsidRPr="00DC3C24">
        <w:rPr>
          <w:b/>
          <w:color w:val="7F7F7F" w:themeColor="text1" w:themeTint="80"/>
          <w:sz w:val="20"/>
        </w:rPr>
        <w:t>Betriebe in der Stadt Zürich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1985"/>
      <w:gridCol w:w="1814"/>
      <w:gridCol w:w="3005"/>
      <w:gridCol w:w="1644"/>
    </w:tblGrid>
    <w:tr w:rsidR="00AA6F58">
      <w:tc>
        <w:tcPr>
          <w:tcW w:w="2438" w:type="dxa"/>
        </w:tcPr>
        <w:p w:rsidR="00AA6F58" w:rsidRDefault="00AA6F58">
          <w:pPr>
            <w:spacing w:line="260" w:lineRule="exact"/>
            <w:rPr>
              <w:b/>
            </w:rPr>
          </w:pPr>
          <w:r>
            <w:rPr>
              <w:b/>
            </w:rPr>
            <w:t>Umwelt- und</w:t>
          </w:r>
        </w:p>
        <w:p w:rsidR="00AA6F58" w:rsidRDefault="00AA6F58">
          <w:pPr>
            <w:spacing w:line="260" w:lineRule="exact"/>
            <w:rPr>
              <w:b/>
            </w:rPr>
          </w:pPr>
          <w:r>
            <w:rPr>
              <w:b/>
            </w:rPr>
            <w:t>Gesundheitsschutz</w:t>
          </w:r>
        </w:p>
        <w:p w:rsidR="00AA6F58" w:rsidRDefault="00AA6F58">
          <w:pPr>
            <w:spacing w:line="260" w:lineRule="exact"/>
          </w:pPr>
          <w:r>
            <w:rPr>
              <w:b/>
            </w:rPr>
            <w:t>Zürich  (UGZ)</w:t>
          </w:r>
        </w:p>
      </w:tc>
      <w:tc>
        <w:tcPr>
          <w:tcW w:w="1985" w:type="dxa"/>
        </w:tcPr>
        <w:p w:rsidR="00AA6F58" w:rsidRDefault="00AA6F58">
          <w:pPr>
            <w:rPr>
              <w:sz w:val="18"/>
            </w:rPr>
          </w:pPr>
          <w:r>
            <w:rPr>
              <w:b/>
              <w:sz w:val="18"/>
            </w:rPr>
            <w:t xml:space="preserve">Abteilung Umwelt </w:t>
          </w:r>
        </w:p>
      </w:tc>
      <w:tc>
        <w:tcPr>
          <w:tcW w:w="1814" w:type="dxa"/>
        </w:tcPr>
        <w:p w:rsidR="00AA6F58" w:rsidRDefault="00AA6F58">
          <w:r>
            <w:rPr>
              <w:sz w:val="18"/>
            </w:rPr>
            <w:t>Beckenhofstr. 59</w:t>
          </w:r>
          <w:r>
            <w:rPr>
              <w:sz w:val="18"/>
            </w:rPr>
            <w:br/>
            <w:t>Postfach</w:t>
          </w:r>
          <w:r>
            <w:rPr>
              <w:sz w:val="18"/>
            </w:rPr>
            <w:br/>
            <w:t>8035 Zürich</w:t>
          </w:r>
        </w:p>
      </w:tc>
      <w:tc>
        <w:tcPr>
          <w:tcW w:w="3005" w:type="dxa"/>
        </w:tcPr>
        <w:p w:rsidR="00AA6F58" w:rsidRDefault="00AA6F58">
          <w:pPr>
            <w:tabs>
              <w:tab w:val="left" w:pos="851"/>
            </w:tabs>
            <w:rPr>
              <w:sz w:val="18"/>
            </w:rPr>
          </w:pPr>
          <w:r>
            <w:rPr>
              <w:sz w:val="18"/>
            </w:rPr>
            <w:t>Telefon</w:t>
          </w:r>
          <w:r>
            <w:rPr>
              <w:sz w:val="18"/>
            </w:rPr>
            <w:tab/>
            <w:t>01  216 51 11</w:t>
          </w:r>
          <w:r>
            <w:rPr>
              <w:sz w:val="18"/>
            </w:rPr>
            <w:br/>
            <w:t>Telefax</w:t>
          </w:r>
          <w:r>
            <w:rPr>
              <w:sz w:val="18"/>
            </w:rPr>
            <w:tab/>
            <w:t>01  361 10 07</w:t>
          </w:r>
        </w:p>
      </w:tc>
      <w:tc>
        <w:tcPr>
          <w:tcW w:w="1644" w:type="dxa"/>
        </w:tcPr>
        <w:p w:rsidR="00AA6F58" w:rsidRDefault="00AA6F58">
          <w:pPr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754380" cy="292735"/>
                <wp:effectExtent l="19050" t="0" r="762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6F58" w:rsidRDefault="00AA6F58">
          <w:pPr>
            <w:jc w:val="right"/>
          </w:pPr>
        </w:p>
      </w:tc>
    </w:tr>
  </w:tbl>
  <w:p w:rsidR="00AA6F58" w:rsidRDefault="00AA6F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F7C"/>
    <w:multiLevelType w:val="hybridMultilevel"/>
    <w:tmpl w:val="01CEB370"/>
    <w:lvl w:ilvl="0" w:tplc="43B4D14E">
      <w:start w:val="1"/>
      <w:numFmt w:val="upperLetter"/>
      <w:pStyle w:val="berschrift2"/>
      <w:lvlText w:val="%1."/>
      <w:lvlJc w:val="right"/>
      <w:pPr>
        <w:tabs>
          <w:tab w:val="num" w:pos="567"/>
        </w:tabs>
        <w:ind w:left="567" w:hanging="279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7ECB"/>
    <w:multiLevelType w:val="hybridMultilevel"/>
    <w:tmpl w:val="BE0ED80A"/>
    <w:lvl w:ilvl="0" w:tplc="B6349986">
      <w:start w:val="1"/>
      <w:numFmt w:val="bullet"/>
      <w:pStyle w:val="eck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7"/>
    <w:rsid w:val="00013E12"/>
    <w:rsid w:val="0001620E"/>
    <w:rsid w:val="00023959"/>
    <w:rsid w:val="000325F5"/>
    <w:rsid w:val="000616A9"/>
    <w:rsid w:val="000B33C7"/>
    <w:rsid w:val="00125A37"/>
    <w:rsid w:val="00150798"/>
    <w:rsid w:val="001B2BA1"/>
    <w:rsid w:val="00216793"/>
    <w:rsid w:val="00233D14"/>
    <w:rsid w:val="00271274"/>
    <w:rsid w:val="002902D6"/>
    <w:rsid w:val="003558A0"/>
    <w:rsid w:val="00374AA9"/>
    <w:rsid w:val="0038351E"/>
    <w:rsid w:val="00431508"/>
    <w:rsid w:val="004330D7"/>
    <w:rsid w:val="005253B3"/>
    <w:rsid w:val="005529FB"/>
    <w:rsid w:val="00581C8B"/>
    <w:rsid w:val="00595759"/>
    <w:rsid w:val="005B695C"/>
    <w:rsid w:val="00605367"/>
    <w:rsid w:val="00665831"/>
    <w:rsid w:val="00683202"/>
    <w:rsid w:val="00697EE5"/>
    <w:rsid w:val="006A0819"/>
    <w:rsid w:val="00756A34"/>
    <w:rsid w:val="00774EF4"/>
    <w:rsid w:val="007852DA"/>
    <w:rsid w:val="007C7E50"/>
    <w:rsid w:val="007D2EBA"/>
    <w:rsid w:val="00802D9A"/>
    <w:rsid w:val="00873286"/>
    <w:rsid w:val="008E7A86"/>
    <w:rsid w:val="009439A3"/>
    <w:rsid w:val="0097236E"/>
    <w:rsid w:val="009D1647"/>
    <w:rsid w:val="00A37E7E"/>
    <w:rsid w:val="00A708B3"/>
    <w:rsid w:val="00AA6F58"/>
    <w:rsid w:val="00AC6AB4"/>
    <w:rsid w:val="00B17A22"/>
    <w:rsid w:val="00B20593"/>
    <w:rsid w:val="00B734D1"/>
    <w:rsid w:val="00B82634"/>
    <w:rsid w:val="00B9168D"/>
    <w:rsid w:val="00C63521"/>
    <w:rsid w:val="00D30827"/>
    <w:rsid w:val="00D620FA"/>
    <w:rsid w:val="00DC3C24"/>
    <w:rsid w:val="00DD60C4"/>
    <w:rsid w:val="00E12F18"/>
    <w:rsid w:val="00E16DC7"/>
    <w:rsid w:val="00F86597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122B460C-1CDD-4EF7-BA20-42EB4DD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tabs>
        <w:tab w:val="right" w:pos="4395"/>
      </w:tabs>
      <w:spacing w:before="240" w:after="6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A6F58"/>
    <w:pPr>
      <w:keepNext/>
      <w:spacing w:before="120" w:after="40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0B33C7"/>
    <w:pPr>
      <w:keepNext w:val="0"/>
      <w:spacing w:before="0" w:after="120"/>
      <w:outlineLvl w:val="3"/>
    </w:pPr>
    <w:rPr>
      <w:sz w:val="20"/>
    </w:rPr>
  </w:style>
  <w:style w:type="paragraph" w:styleId="berschrift5">
    <w:name w:val="heading 5"/>
    <w:basedOn w:val="Standard"/>
    <w:next w:val="Standard"/>
    <w:qFormat/>
    <w:rsid w:val="00802D9A"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text1">
    <w:name w:val="text1"/>
    <w:basedOn w:val="Standard"/>
    <w:rsid w:val="000B33C7"/>
    <w:pPr>
      <w:spacing w:after="120"/>
    </w:pPr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Standard"/>
    <w:pPr>
      <w:spacing w:before="40" w:after="40" w:line="260" w:lineRule="atLeast"/>
      <w:ind w:left="284" w:right="284"/>
    </w:pPr>
    <w:rPr>
      <w:sz w:val="18"/>
    </w:rPr>
  </w:style>
  <w:style w:type="paragraph" w:styleId="Textkrper-Zeileneinzug">
    <w:name w:val="Body Text Indent"/>
    <w:basedOn w:val="Standard"/>
    <w:pPr>
      <w:tabs>
        <w:tab w:val="left" w:pos="3402"/>
      </w:tabs>
      <w:spacing w:after="120"/>
      <w:ind w:left="425" w:hanging="425"/>
    </w:pPr>
    <w:rPr>
      <w:sz w:val="24"/>
    </w:rPr>
  </w:style>
  <w:style w:type="paragraph" w:customStyle="1" w:styleId="eck">
    <w:name w:val="eck"/>
    <w:basedOn w:val="Standard"/>
    <w:rsid w:val="003558A0"/>
    <w:pPr>
      <w:numPr>
        <w:numId w:val="1"/>
      </w:numPr>
      <w:tabs>
        <w:tab w:val="clear" w:pos="360"/>
        <w:tab w:val="left" w:pos="426"/>
        <w:tab w:val="left" w:pos="3402"/>
        <w:tab w:val="right" w:leader="dot" w:pos="4395"/>
      </w:tabs>
      <w:spacing w:before="80"/>
      <w:ind w:left="425" w:hanging="425"/>
    </w:pPr>
    <w:rPr>
      <w:sz w:val="20"/>
    </w:rPr>
  </w:style>
  <w:style w:type="paragraph" w:customStyle="1" w:styleId="StadtZrichAdresse">
    <w:name w:val="Stadt Zürich Adresse"/>
    <w:basedOn w:val="Standard"/>
    <w:rsid w:val="00B9168D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val="de-DE" w:eastAsia="de-CH"/>
    </w:rPr>
  </w:style>
  <w:style w:type="character" w:styleId="Hyperlink">
    <w:name w:val="Hyperlink"/>
    <w:basedOn w:val="Absatz-Standardschriftart"/>
    <w:rsid w:val="00B9168D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0B33C7"/>
    <w:rPr>
      <w:rFonts w:ascii="Arial" w:hAnsi="Arial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A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z-umwelt@zuerich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6461-9B35-4F08-A085-A827F428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6701</Characters>
  <Application>Microsoft Office Word</Application>
  <DocSecurity>4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Emissionserklärung</vt:lpstr>
    </vt:vector>
  </TitlesOfParts>
  <Manager>30.11.2007/DIM</Manager>
  <Company>UGZ</Company>
  <LinksUpToDate>false</LinksUpToDate>
  <CharactersWithSpaces>7435</CharactersWithSpaces>
  <SharedDoc>false</SharedDoc>
  <HLinks>
    <vt:vector size="6" baseType="variant">
      <vt:variant>
        <vt:i4>6356993</vt:i4>
      </vt:variant>
      <vt:variant>
        <vt:i4>69</vt:i4>
      </vt:variant>
      <vt:variant>
        <vt:i4>0</vt:i4>
      </vt:variant>
      <vt:variant>
        <vt:i4>5</vt:i4>
      </vt:variant>
      <vt:variant>
        <vt:lpwstr>mailto:ugz-umwelt@zuerich.ch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Emissionserklärung</dc:title>
  <dc:subject>Betriebe in der Stadt Zürich</dc:subject>
  <dc:creator>2013-11/DIM</dc:creator>
  <cp:lastModifiedBy>Esther Winkler (ugzwis)</cp:lastModifiedBy>
  <cp:revision>2</cp:revision>
  <cp:lastPrinted>2017-10-23T12:42:00Z</cp:lastPrinted>
  <dcterms:created xsi:type="dcterms:W3CDTF">2017-10-23T12:43:00Z</dcterms:created>
  <dcterms:modified xsi:type="dcterms:W3CDTF">2017-10-23T12:43:00Z</dcterms:modified>
</cp:coreProperties>
</file>